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27270" w14:textId="7F13FE63" w:rsidR="00935AD7" w:rsidRPr="000030C1" w:rsidRDefault="000030C1" w:rsidP="00F67588">
      <w:pPr>
        <w:jc w:val="center"/>
        <w:rPr>
          <w:b/>
          <w:bCs/>
          <w:sz w:val="32"/>
          <w:szCs w:val="32"/>
          <w:u w:val="single"/>
        </w:rPr>
      </w:pPr>
      <w:r>
        <w:rPr>
          <w:b/>
          <w:bCs/>
          <w:sz w:val="32"/>
          <w:szCs w:val="32"/>
          <w:u w:val="single"/>
        </w:rPr>
        <w:t xml:space="preserve">Context of </w:t>
      </w:r>
      <w:r w:rsidR="00DD6417" w:rsidRPr="000030C1">
        <w:rPr>
          <w:b/>
          <w:bCs/>
          <w:sz w:val="32"/>
          <w:szCs w:val="32"/>
          <w:u w:val="single"/>
        </w:rPr>
        <w:t xml:space="preserve">Youth </w:t>
      </w:r>
      <w:r w:rsidR="00FC49A1" w:rsidRPr="006E759D">
        <w:rPr>
          <w:b/>
          <w:bCs/>
          <w:sz w:val="32"/>
          <w:szCs w:val="32"/>
          <w:u w:val="single"/>
        </w:rPr>
        <w:t xml:space="preserve">Work </w:t>
      </w:r>
      <w:r w:rsidR="00C453E4" w:rsidRPr="006E759D">
        <w:rPr>
          <w:b/>
          <w:bCs/>
          <w:sz w:val="32"/>
          <w:szCs w:val="32"/>
          <w:u w:val="single"/>
        </w:rPr>
        <w:t>in Wales</w:t>
      </w:r>
      <w:r w:rsidR="00F67588" w:rsidRPr="006E759D">
        <w:rPr>
          <w:b/>
          <w:bCs/>
          <w:sz w:val="32"/>
          <w:szCs w:val="32"/>
          <w:u w:val="single"/>
        </w:rPr>
        <w:t>, 202</w:t>
      </w:r>
      <w:r w:rsidR="007D3B8C" w:rsidRPr="006E759D">
        <w:rPr>
          <w:b/>
          <w:bCs/>
          <w:sz w:val="32"/>
          <w:szCs w:val="32"/>
          <w:u w:val="single"/>
        </w:rPr>
        <w:t>1</w:t>
      </w:r>
    </w:p>
    <w:p w14:paraId="1EE77248" w14:textId="132D64A0" w:rsidR="005E599A" w:rsidRDefault="00693AF2" w:rsidP="00693AF2">
      <w:pPr>
        <w:rPr>
          <w:sz w:val="24"/>
          <w:szCs w:val="24"/>
        </w:rPr>
      </w:pPr>
      <w:r>
        <w:rPr>
          <w:sz w:val="24"/>
          <w:szCs w:val="24"/>
        </w:rPr>
        <w:t>This paper was initially wr</w:t>
      </w:r>
      <w:r w:rsidR="00F57904">
        <w:rPr>
          <w:sz w:val="24"/>
          <w:szCs w:val="24"/>
        </w:rPr>
        <w:t xml:space="preserve">itten for the </w:t>
      </w:r>
      <w:r w:rsidR="00F57904" w:rsidRPr="00DE29E2">
        <w:rPr>
          <w:i/>
          <w:iCs/>
          <w:sz w:val="24"/>
          <w:szCs w:val="24"/>
        </w:rPr>
        <w:t>Wales Youth Work Leadership &amp; Management Programme Steering Group</w:t>
      </w:r>
      <w:r w:rsidR="003C23EA" w:rsidRPr="00DE29E2">
        <w:rPr>
          <w:i/>
          <w:iCs/>
          <w:sz w:val="24"/>
          <w:szCs w:val="24"/>
        </w:rPr>
        <w:t xml:space="preserve"> </w:t>
      </w:r>
      <w:r w:rsidR="003C23EA">
        <w:rPr>
          <w:sz w:val="24"/>
          <w:szCs w:val="24"/>
        </w:rPr>
        <w:t>as an aide memoire</w:t>
      </w:r>
      <w:r w:rsidR="00A763B8">
        <w:rPr>
          <w:sz w:val="24"/>
          <w:szCs w:val="24"/>
        </w:rPr>
        <w:t>/</w:t>
      </w:r>
      <w:r w:rsidR="00E14B77">
        <w:rPr>
          <w:sz w:val="24"/>
          <w:szCs w:val="24"/>
        </w:rPr>
        <w:t>advisory document</w:t>
      </w:r>
      <w:r w:rsidR="003C23EA">
        <w:rPr>
          <w:sz w:val="24"/>
          <w:szCs w:val="24"/>
        </w:rPr>
        <w:t xml:space="preserve"> </w:t>
      </w:r>
      <w:r w:rsidR="002812E5">
        <w:rPr>
          <w:sz w:val="24"/>
          <w:szCs w:val="24"/>
        </w:rPr>
        <w:t>to assist</w:t>
      </w:r>
      <w:r w:rsidR="003C23EA">
        <w:rPr>
          <w:sz w:val="24"/>
          <w:szCs w:val="24"/>
        </w:rPr>
        <w:t xml:space="preserve"> </w:t>
      </w:r>
      <w:r w:rsidR="00E14B77">
        <w:rPr>
          <w:sz w:val="24"/>
          <w:szCs w:val="24"/>
        </w:rPr>
        <w:t xml:space="preserve">the </w:t>
      </w:r>
      <w:r w:rsidR="005E599A">
        <w:rPr>
          <w:sz w:val="24"/>
          <w:szCs w:val="24"/>
        </w:rPr>
        <w:t xml:space="preserve">consultant </w:t>
      </w:r>
      <w:r w:rsidR="00E14B77">
        <w:rPr>
          <w:sz w:val="24"/>
          <w:szCs w:val="24"/>
        </w:rPr>
        <w:t xml:space="preserve">commissioned to </w:t>
      </w:r>
      <w:r w:rsidR="00A84102">
        <w:rPr>
          <w:sz w:val="24"/>
          <w:szCs w:val="24"/>
        </w:rPr>
        <w:t xml:space="preserve">carry out </w:t>
      </w:r>
      <w:r w:rsidR="005E599A">
        <w:rPr>
          <w:sz w:val="24"/>
          <w:szCs w:val="24"/>
        </w:rPr>
        <w:t>work on the pilot phase of the programme.</w:t>
      </w:r>
    </w:p>
    <w:p w14:paraId="22686925" w14:textId="380380EE" w:rsidR="005E599A" w:rsidRDefault="007D41EA" w:rsidP="00693AF2">
      <w:pPr>
        <w:rPr>
          <w:sz w:val="24"/>
          <w:szCs w:val="24"/>
        </w:rPr>
      </w:pPr>
      <w:r>
        <w:rPr>
          <w:sz w:val="24"/>
          <w:szCs w:val="24"/>
        </w:rPr>
        <w:t>Having been developed it was considered by the group (whose membership includes the Welsh Local Government Association</w:t>
      </w:r>
      <w:r w:rsidR="00CB5DD6">
        <w:rPr>
          <w:sz w:val="24"/>
          <w:szCs w:val="24"/>
        </w:rPr>
        <w:t xml:space="preserve"> </w:t>
      </w:r>
      <w:r>
        <w:rPr>
          <w:sz w:val="24"/>
          <w:szCs w:val="24"/>
        </w:rPr>
        <w:t xml:space="preserve">(WLGA), Wales Principal Youth Officers’ Group (PYOG), Council for Wales Voluntary Youth Service (CWVYS), Training Agencies Group (TAG) and Education </w:t>
      </w:r>
      <w:r w:rsidR="00CB5DD6">
        <w:rPr>
          <w:sz w:val="24"/>
          <w:szCs w:val="24"/>
        </w:rPr>
        <w:t>Training Standards (ETS) Wales</w:t>
      </w:r>
      <w:r w:rsidR="009209BB">
        <w:rPr>
          <w:sz w:val="24"/>
          <w:szCs w:val="24"/>
        </w:rPr>
        <w:t xml:space="preserve">) that </w:t>
      </w:r>
      <w:r w:rsidR="001418B8">
        <w:rPr>
          <w:sz w:val="24"/>
          <w:szCs w:val="24"/>
        </w:rPr>
        <w:t xml:space="preserve">the paper </w:t>
      </w:r>
      <w:r w:rsidR="0093350D">
        <w:rPr>
          <w:sz w:val="24"/>
          <w:szCs w:val="24"/>
        </w:rPr>
        <w:t xml:space="preserve">would be </w:t>
      </w:r>
      <w:r w:rsidR="006C2B39">
        <w:rPr>
          <w:sz w:val="24"/>
          <w:szCs w:val="24"/>
        </w:rPr>
        <w:t xml:space="preserve">beneficial </w:t>
      </w:r>
      <w:r w:rsidR="00222160">
        <w:rPr>
          <w:sz w:val="24"/>
          <w:szCs w:val="24"/>
        </w:rPr>
        <w:t>for wider use a</w:t>
      </w:r>
      <w:r w:rsidR="009209BB">
        <w:rPr>
          <w:sz w:val="24"/>
          <w:szCs w:val="24"/>
        </w:rPr>
        <w:t>nd that</w:t>
      </w:r>
      <w:r w:rsidR="001B4C56">
        <w:rPr>
          <w:sz w:val="24"/>
          <w:szCs w:val="24"/>
        </w:rPr>
        <w:t xml:space="preserve"> </w:t>
      </w:r>
      <w:r w:rsidR="009209BB">
        <w:rPr>
          <w:sz w:val="24"/>
          <w:szCs w:val="24"/>
        </w:rPr>
        <w:t>it was i</w:t>
      </w:r>
      <w:r w:rsidR="001459EE">
        <w:rPr>
          <w:sz w:val="24"/>
          <w:szCs w:val="24"/>
        </w:rPr>
        <w:t>mportant to</w:t>
      </w:r>
      <w:r w:rsidR="001359BE">
        <w:rPr>
          <w:sz w:val="24"/>
          <w:szCs w:val="24"/>
        </w:rPr>
        <w:t xml:space="preserve"> </w:t>
      </w:r>
      <w:r w:rsidR="006C2B39">
        <w:rPr>
          <w:sz w:val="24"/>
          <w:szCs w:val="24"/>
        </w:rPr>
        <w:t>share</w:t>
      </w:r>
      <w:r w:rsidR="001359BE">
        <w:rPr>
          <w:sz w:val="24"/>
          <w:szCs w:val="24"/>
        </w:rPr>
        <w:t xml:space="preserve"> as soon as possible</w:t>
      </w:r>
      <w:r w:rsidR="00CB5DD6">
        <w:rPr>
          <w:sz w:val="24"/>
          <w:szCs w:val="24"/>
        </w:rPr>
        <w:t>.</w:t>
      </w:r>
      <w:r>
        <w:rPr>
          <w:sz w:val="24"/>
          <w:szCs w:val="24"/>
        </w:rPr>
        <w:t xml:space="preserve"> </w:t>
      </w:r>
    </w:p>
    <w:p w14:paraId="798ABCC4" w14:textId="4F7A10BC" w:rsidR="00F67588" w:rsidRDefault="00F67588" w:rsidP="00F67588">
      <w:pPr>
        <w:rPr>
          <w:sz w:val="24"/>
          <w:szCs w:val="24"/>
          <w:u w:val="single"/>
        </w:rPr>
      </w:pPr>
      <w:r>
        <w:rPr>
          <w:sz w:val="24"/>
          <w:szCs w:val="24"/>
          <w:u w:val="single"/>
        </w:rPr>
        <w:t>Legislative Context</w:t>
      </w:r>
    </w:p>
    <w:p w14:paraId="79AF49B6" w14:textId="2892C53C" w:rsidR="00F67588" w:rsidRDefault="00F67588" w:rsidP="00F67588">
      <w:pPr>
        <w:rPr>
          <w:sz w:val="24"/>
          <w:szCs w:val="24"/>
        </w:rPr>
      </w:pPr>
      <w:r>
        <w:rPr>
          <w:sz w:val="24"/>
          <w:szCs w:val="24"/>
        </w:rPr>
        <w:t xml:space="preserve">Youth work in Wales has its legislative basis primarily in the </w:t>
      </w:r>
      <w:r w:rsidRPr="00FC49A1">
        <w:rPr>
          <w:i/>
          <w:iCs/>
          <w:sz w:val="24"/>
          <w:szCs w:val="24"/>
        </w:rPr>
        <w:t>L</w:t>
      </w:r>
      <w:r w:rsidR="00C453E4">
        <w:rPr>
          <w:i/>
          <w:iCs/>
          <w:sz w:val="24"/>
          <w:szCs w:val="24"/>
        </w:rPr>
        <w:t>ea</w:t>
      </w:r>
      <w:r w:rsidRPr="00FC49A1">
        <w:rPr>
          <w:i/>
          <w:iCs/>
          <w:sz w:val="24"/>
          <w:szCs w:val="24"/>
        </w:rPr>
        <w:t xml:space="preserve">rning &amp; Skills Act </w:t>
      </w:r>
      <w:r>
        <w:rPr>
          <w:sz w:val="24"/>
          <w:szCs w:val="24"/>
        </w:rPr>
        <w:t>(2000), Section 123, which contains guidance specific to Wales relating to the devolved policy context</w:t>
      </w:r>
      <w:r w:rsidR="00FC49A1">
        <w:rPr>
          <w:sz w:val="24"/>
          <w:szCs w:val="24"/>
        </w:rPr>
        <w:t xml:space="preserve">, which </w:t>
      </w:r>
      <w:r>
        <w:rPr>
          <w:sz w:val="24"/>
          <w:szCs w:val="24"/>
        </w:rPr>
        <w:t>states that:</w:t>
      </w:r>
    </w:p>
    <w:p w14:paraId="3AE58DF2" w14:textId="3A9AE7E4" w:rsidR="00CA19F5" w:rsidRDefault="00CA19F5" w:rsidP="00F67588">
      <w:pPr>
        <w:rPr>
          <w:b/>
          <w:bCs/>
          <w:sz w:val="24"/>
          <w:szCs w:val="24"/>
        </w:rPr>
      </w:pPr>
      <w:r w:rsidRPr="00CA19F5">
        <w:rPr>
          <w:b/>
          <w:bCs/>
          <w:sz w:val="24"/>
          <w:szCs w:val="24"/>
        </w:rPr>
        <w:t>Provisions of services:</w:t>
      </w:r>
    </w:p>
    <w:tbl>
      <w:tblPr>
        <w:tblStyle w:val="TableGrid"/>
        <w:tblW w:w="0" w:type="auto"/>
        <w:tblLook w:val="04A0" w:firstRow="1" w:lastRow="0" w:firstColumn="1" w:lastColumn="0" w:noHBand="0" w:noVBand="1"/>
      </w:tblPr>
      <w:tblGrid>
        <w:gridCol w:w="9016"/>
      </w:tblGrid>
      <w:tr w:rsidR="009F5907" w14:paraId="7C5477A9" w14:textId="77777777" w:rsidTr="009F5907">
        <w:tc>
          <w:tcPr>
            <w:tcW w:w="9016" w:type="dxa"/>
          </w:tcPr>
          <w:p w14:paraId="0E24B9AF" w14:textId="77777777" w:rsidR="009F5907" w:rsidRPr="00F67588" w:rsidRDefault="009F5907" w:rsidP="009F5907">
            <w:pPr>
              <w:shd w:val="clear" w:color="auto" w:fill="FFFFFF"/>
              <w:spacing w:after="120"/>
              <w:rPr>
                <w:rFonts w:eastAsia="Times New Roman" w:cs="Arial"/>
                <w:color w:val="000000"/>
                <w:sz w:val="24"/>
                <w:szCs w:val="24"/>
                <w:lang w:eastAsia="en-GB"/>
              </w:rPr>
            </w:pPr>
            <w:r w:rsidRPr="00F67588">
              <w:rPr>
                <w:rFonts w:eastAsia="Times New Roman" w:cs="Arial"/>
                <w:color w:val="000000"/>
                <w:sz w:val="24"/>
                <w:szCs w:val="24"/>
                <w:lang w:eastAsia="en-GB"/>
              </w:rPr>
              <w:t>(1)</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The National Assembly for Wales may direct a local authority—</w:t>
            </w:r>
          </w:p>
          <w:p w14:paraId="31F41EC1" w14:textId="77777777" w:rsidR="009F5907" w:rsidRPr="00F67588"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provide youth support services;</w:t>
            </w:r>
          </w:p>
          <w:p w14:paraId="7D4CA415" w14:textId="77777777" w:rsidR="009F5907" w:rsidRPr="00F67588"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secure the provision of youth support services;</w:t>
            </w:r>
          </w:p>
          <w:p w14:paraId="003FAEE5" w14:textId="77777777" w:rsidR="009F5907" w:rsidRPr="00F67588"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participate in the provision of youth support services.</w:t>
            </w:r>
          </w:p>
          <w:p w14:paraId="26254502" w14:textId="77777777" w:rsidR="009F5907" w:rsidRDefault="009F5907" w:rsidP="009F5907">
            <w:pPr>
              <w:shd w:val="clear" w:color="auto" w:fill="FFFFFF"/>
              <w:spacing w:after="120"/>
              <w:contextualSpacing/>
              <w:rPr>
                <w:rFonts w:eastAsia="Times New Roman" w:cs="Arial"/>
                <w:color w:val="000000"/>
                <w:sz w:val="24"/>
                <w:szCs w:val="24"/>
                <w:lang w:eastAsia="en-GB"/>
              </w:rPr>
            </w:pPr>
          </w:p>
          <w:p w14:paraId="7ED531F2" w14:textId="77777777" w:rsidR="009F5907" w:rsidRPr="00F67588" w:rsidRDefault="009F5907" w:rsidP="009F5907">
            <w:pPr>
              <w:shd w:val="clear" w:color="auto" w:fill="FFFFFF"/>
              <w:spacing w:after="120"/>
              <w:contextualSpacing/>
              <w:rPr>
                <w:rFonts w:eastAsia="Times New Roman" w:cs="Arial"/>
                <w:color w:val="000000"/>
                <w:sz w:val="24"/>
                <w:szCs w:val="24"/>
                <w:lang w:eastAsia="en-GB"/>
              </w:rPr>
            </w:pPr>
            <w:r w:rsidRPr="00F67588">
              <w:rPr>
                <w:rFonts w:eastAsia="Times New Roman" w:cs="Arial"/>
                <w:color w:val="000000"/>
                <w:sz w:val="24"/>
                <w:szCs w:val="24"/>
                <w:lang w:eastAsia="en-GB"/>
              </w:rPr>
              <w:t>(2)</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In this section “youth support services” means services which in the opinion of the National Assembly will encourage, enable or assist young persons (directly or indirectly)—</w:t>
            </w:r>
          </w:p>
          <w:p w14:paraId="53E9FF6F" w14:textId="77777777" w:rsidR="009F5907" w:rsidRPr="00F67588"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participate effectively in education or training,</w:t>
            </w:r>
          </w:p>
          <w:p w14:paraId="52F91C2A" w14:textId="77777777" w:rsidR="009F5907" w:rsidRPr="00F67588"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take advantage of opportunities for employment, or</w:t>
            </w:r>
          </w:p>
          <w:p w14:paraId="39BA651A" w14:textId="77777777" w:rsidR="009F5907" w:rsidRDefault="009F5907" w:rsidP="009F5907">
            <w:pPr>
              <w:shd w:val="clear" w:color="auto" w:fill="FFFFFF"/>
              <w:spacing w:after="120"/>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to participate effectively and responsibly in the life of their communities.</w:t>
            </w:r>
          </w:p>
          <w:p w14:paraId="3EC57B39" w14:textId="77777777" w:rsidR="009F5907" w:rsidRDefault="009F5907" w:rsidP="009F5907">
            <w:pPr>
              <w:shd w:val="clear" w:color="auto" w:fill="FFFFFF"/>
              <w:spacing w:after="120"/>
              <w:ind w:left="340"/>
              <w:contextualSpacing/>
              <w:rPr>
                <w:rFonts w:eastAsia="Times New Roman" w:cs="Arial"/>
                <w:color w:val="000000"/>
                <w:sz w:val="24"/>
                <w:szCs w:val="24"/>
                <w:lang w:eastAsia="en-GB"/>
              </w:rPr>
            </w:pPr>
          </w:p>
          <w:p w14:paraId="39151F4F" w14:textId="77777777" w:rsidR="009F5907" w:rsidRDefault="009F5907" w:rsidP="009F5907">
            <w:pPr>
              <w:shd w:val="clear" w:color="auto" w:fill="FFFFFF"/>
              <w:spacing w:after="120"/>
              <w:rPr>
                <w:rFonts w:eastAsia="Times New Roman" w:cs="Arial"/>
                <w:color w:val="000000"/>
                <w:sz w:val="24"/>
                <w:szCs w:val="24"/>
                <w:lang w:eastAsia="en-GB"/>
              </w:rPr>
            </w:pPr>
            <w:r w:rsidRPr="00F67588">
              <w:rPr>
                <w:rFonts w:eastAsia="Times New Roman" w:cs="Arial"/>
                <w:color w:val="000000"/>
                <w:sz w:val="24"/>
                <w:szCs w:val="24"/>
                <w:lang w:eastAsia="en-GB"/>
              </w:rPr>
              <w:t>(3)</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In this section “young persons” means persons who have attained the age of 11 but not the age of 26.</w:t>
            </w:r>
          </w:p>
          <w:p w14:paraId="7A5EFF39" w14:textId="77777777" w:rsidR="009F5907" w:rsidRPr="00F67588" w:rsidRDefault="009F5907" w:rsidP="009F5907">
            <w:pPr>
              <w:shd w:val="clear" w:color="auto" w:fill="FFFFFF"/>
              <w:spacing w:after="120"/>
              <w:rPr>
                <w:rFonts w:eastAsia="Times New Roman" w:cs="Arial"/>
                <w:color w:val="000000"/>
                <w:sz w:val="24"/>
                <w:szCs w:val="24"/>
                <w:lang w:eastAsia="en-GB"/>
              </w:rPr>
            </w:pPr>
            <w:r w:rsidRPr="00F67588">
              <w:rPr>
                <w:rFonts w:eastAsia="Times New Roman" w:cs="Arial"/>
                <w:color w:val="000000"/>
                <w:sz w:val="24"/>
                <w:szCs w:val="24"/>
                <w:lang w:eastAsia="en-GB"/>
              </w:rPr>
              <w:t>(4)</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 direction under subsection (1)—</w:t>
            </w:r>
          </w:p>
          <w:p w14:paraId="297232A2" w14:textId="77777777" w:rsidR="009F5907" w:rsidRPr="00F67588" w:rsidRDefault="009F5907" w:rsidP="009F5907">
            <w:pPr>
              <w:shd w:val="clear" w:color="auto" w:fill="FFFFFF"/>
              <w:spacing w:after="120"/>
              <w:ind w:left="397"/>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include provision for grants, loans and other kinds of financial assistance to be provided by the National Assembly (whether or not on conditions),</w:t>
            </w:r>
          </w:p>
          <w:p w14:paraId="1D0D2D52" w14:textId="77777777" w:rsidR="009F5907" w:rsidRPr="00F67588" w:rsidRDefault="009F5907" w:rsidP="009F5907">
            <w:pPr>
              <w:shd w:val="clear" w:color="auto" w:fill="FFFFFF"/>
              <w:spacing w:after="120"/>
              <w:ind w:left="397"/>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require local authorities to have regard to guidance issued by the National Assembly, and</w:t>
            </w:r>
          </w:p>
          <w:p w14:paraId="1D906CAC" w14:textId="77777777" w:rsidR="009F5907" w:rsidRPr="00F67588" w:rsidRDefault="009F5907" w:rsidP="009F5907">
            <w:pPr>
              <w:shd w:val="clear" w:color="auto" w:fill="FFFFFF"/>
              <w:spacing w:after="120"/>
              <w:ind w:left="397"/>
              <w:contextualSpacing/>
              <w:rPr>
                <w:rFonts w:eastAsia="Times New Roman" w:cs="Arial"/>
                <w:color w:val="000000"/>
                <w:sz w:val="24"/>
                <w:szCs w:val="24"/>
                <w:lang w:eastAsia="en-GB"/>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may</w:t>
            </w:r>
            <w:proofErr w:type="gramEnd"/>
            <w:r w:rsidRPr="00F67588">
              <w:rPr>
                <w:rFonts w:eastAsia="Times New Roman" w:cs="Arial"/>
                <w:color w:val="000000"/>
                <w:sz w:val="24"/>
                <w:szCs w:val="24"/>
                <w:lang w:eastAsia="en-GB"/>
              </w:rPr>
              <w:t xml:space="preserve"> require local authorities when making arrangements with other persons to require those persons to have regard to guidance issued by the National Assembly.</w:t>
            </w:r>
          </w:p>
          <w:p w14:paraId="48A5B9B5" w14:textId="77777777" w:rsidR="009F5907" w:rsidRPr="00F67588" w:rsidRDefault="009F5907" w:rsidP="009F5907">
            <w:pPr>
              <w:shd w:val="clear" w:color="auto" w:fill="FFFFFF"/>
              <w:spacing w:after="120"/>
              <w:contextualSpacing/>
              <w:rPr>
                <w:rFonts w:eastAsia="Times New Roman" w:cs="Arial"/>
                <w:color w:val="000000"/>
                <w:sz w:val="24"/>
                <w:szCs w:val="24"/>
                <w:lang w:eastAsia="en-GB"/>
              </w:rPr>
            </w:pPr>
            <w:r w:rsidRPr="00F67588">
              <w:rPr>
                <w:rFonts w:eastAsia="Times New Roman" w:cs="Arial"/>
                <w:color w:val="000000"/>
                <w:sz w:val="24"/>
                <w:szCs w:val="24"/>
                <w:lang w:eastAsia="en-GB"/>
              </w:rPr>
              <w:t>(5)</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 direction under subsection (1)—</w:t>
            </w:r>
          </w:p>
          <w:p w14:paraId="18D22993" w14:textId="77777777" w:rsidR="009F5907" w:rsidRPr="00F67588" w:rsidRDefault="009F5907" w:rsidP="009F5907">
            <w:pPr>
              <w:shd w:val="clear" w:color="auto" w:fill="FFFFFF"/>
              <w:spacing w:after="120"/>
              <w:ind w:left="397"/>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relate to a particular class of young person;</w:t>
            </w:r>
          </w:p>
          <w:p w14:paraId="5191B78E" w14:textId="77777777" w:rsidR="009F5907" w:rsidRPr="00F67588" w:rsidRDefault="009F5907" w:rsidP="009F5907">
            <w:pPr>
              <w:shd w:val="clear" w:color="auto" w:fill="FFFFFF"/>
              <w:spacing w:after="120"/>
              <w:ind w:left="397"/>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make different provision for different classes of young person;</w:t>
            </w:r>
          </w:p>
          <w:p w14:paraId="02B534FF" w14:textId="50FCA2DA" w:rsidR="009F5907" w:rsidRDefault="009F5907" w:rsidP="009F5907">
            <w:pPr>
              <w:shd w:val="clear" w:color="auto" w:fill="FFFFFF"/>
              <w:spacing w:after="120"/>
              <w:ind w:left="397"/>
              <w:contextualSpacing/>
              <w:rPr>
                <w:sz w:val="24"/>
                <w:szCs w:val="24"/>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be revoked or varied by a later direction.</w:t>
            </w:r>
          </w:p>
          <w:p w14:paraId="47434FAD" w14:textId="77777777" w:rsidR="009F5907" w:rsidRDefault="009F5907" w:rsidP="009F5907">
            <w:pPr>
              <w:rPr>
                <w:b/>
                <w:bCs/>
                <w:sz w:val="24"/>
                <w:szCs w:val="24"/>
              </w:rPr>
            </w:pPr>
          </w:p>
        </w:tc>
      </w:tr>
    </w:tbl>
    <w:p w14:paraId="63BEE507" w14:textId="77777777" w:rsidR="009F5907" w:rsidRPr="00CA19F5" w:rsidRDefault="009F5907" w:rsidP="00F67588">
      <w:pPr>
        <w:rPr>
          <w:b/>
          <w:bCs/>
          <w:sz w:val="24"/>
          <w:szCs w:val="24"/>
        </w:rPr>
      </w:pPr>
    </w:p>
    <w:p w14:paraId="349B2A52" w14:textId="77777777" w:rsidR="009F5907" w:rsidRDefault="009F5907" w:rsidP="00884E85">
      <w:pPr>
        <w:shd w:val="clear" w:color="auto" w:fill="FFFFFF"/>
        <w:spacing w:after="120"/>
        <w:outlineLvl w:val="3"/>
        <w:rPr>
          <w:rFonts w:eastAsia="Times New Roman" w:cs="Arial"/>
          <w:b/>
          <w:bCs/>
          <w:color w:val="000000"/>
          <w:sz w:val="24"/>
          <w:szCs w:val="24"/>
          <w:lang w:eastAsia="en-GB"/>
        </w:rPr>
      </w:pPr>
    </w:p>
    <w:p w14:paraId="6031E474" w14:textId="358869CF" w:rsidR="009F5907" w:rsidRDefault="009F5907" w:rsidP="009F5907">
      <w:pPr>
        <w:rPr>
          <w:rFonts w:eastAsia="Times New Roman" w:cs="Arial"/>
          <w:b/>
          <w:bCs/>
          <w:color w:val="000000"/>
          <w:sz w:val="24"/>
          <w:szCs w:val="24"/>
          <w:lang w:eastAsia="en-GB"/>
        </w:rPr>
      </w:pPr>
      <w:r w:rsidRPr="00AF583A">
        <w:rPr>
          <w:sz w:val="24"/>
          <w:szCs w:val="24"/>
        </w:rPr>
        <w:t>Further duties are conveyed to local authorities under Section 124:</w:t>
      </w:r>
    </w:p>
    <w:p w14:paraId="05FA21DD" w14:textId="3FB364E1" w:rsidR="00884E85" w:rsidRDefault="00884E85" w:rsidP="00884E85">
      <w:pPr>
        <w:shd w:val="clear" w:color="auto" w:fill="FFFFFF"/>
        <w:spacing w:after="120"/>
        <w:outlineLvl w:val="3"/>
        <w:rPr>
          <w:rFonts w:eastAsia="Times New Roman" w:cs="Arial"/>
          <w:b/>
          <w:bCs/>
          <w:color w:val="000000"/>
          <w:sz w:val="24"/>
          <w:szCs w:val="24"/>
          <w:lang w:eastAsia="en-GB"/>
        </w:rPr>
      </w:pPr>
      <w:r w:rsidRPr="00F67588">
        <w:rPr>
          <w:rFonts w:eastAsia="Times New Roman" w:cs="Arial"/>
          <w:b/>
          <w:bCs/>
          <w:color w:val="000000"/>
          <w:sz w:val="24"/>
          <w:szCs w:val="24"/>
          <w:lang w:eastAsia="en-GB"/>
        </w:rPr>
        <w:t>Local authority: duty and powers</w:t>
      </w:r>
      <w:r w:rsidR="00382464">
        <w:rPr>
          <w:rFonts w:eastAsia="Times New Roman" w:cs="Arial"/>
          <w:b/>
          <w:bCs/>
          <w:color w:val="000000"/>
          <w:sz w:val="24"/>
          <w:szCs w:val="24"/>
          <w:lang w:eastAsia="en-GB"/>
        </w:rPr>
        <w:t>:</w:t>
      </w:r>
    </w:p>
    <w:p w14:paraId="6684D87E" w14:textId="0166AAB2" w:rsidR="00382464" w:rsidRDefault="00382464" w:rsidP="00884E85">
      <w:pPr>
        <w:shd w:val="clear" w:color="auto" w:fill="FFFFFF"/>
        <w:spacing w:after="120"/>
        <w:outlineLvl w:val="3"/>
        <w:rPr>
          <w:rFonts w:eastAsia="Times New Roman" w:cs="Arial"/>
          <w:b/>
          <w:bCs/>
          <w:color w:val="000000"/>
          <w:sz w:val="24"/>
          <w:szCs w:val="24"/>
          <w:lang w:eastAsia="en-GB"/>
        </w:rPr>
      </w:pPr>
      <w:r w:rsidRPr="00382464">
        <w:rPr>
          <w:rFonts w:eastAsia="Times New Roman" w:cs="Arial"/>
          <w:b/>
          <w:bCs/>
          <w:noProof/>
          <w:color w:val="000000"/>
          <w:sz w:val="24"/>
          <w:szCs w:val="24"/>
          <w:lang w:eastAsia="en-GB"/>
        </w:rPr>
        <mc:AlternateContent>
          <mc:Choice Requires="wps">
            <w:drawing>
              <wp:anchor distT="45720" distB="45720" distL="114300" distR="114300" simplePos="0" relativeHeight="251661312" behindDoc="0" locked="0" layoutInCell="1" allowOverlap="1" wp14:anchorId="035DFBE6" wp14:editId="324956F8">
                <wp:simplePos x="0" y="0"/>
                <wp:positionH relativeFrom="column">
                  <wp:posOffset>10795</wp:posOffset>
                </wp:positionH>
                <wp:positionV relativeFrom="paragraph">
                  <wp:posOffset>180340</wp:posOffset>
                </wp:positionV>
                <wp:extent cx="5322570" cy="4331970"/>
                <wp:effectExtent l="0" t="0" r="1143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2570" cy="4331970"/>
                        </a:xfrm>
                        <a:prstGeom prst="rect">
                          <a:avLst/>
                        </a:prstGeom>
                        <a:solidFill>
                          <a:srgbClr val="FFFFFF"/>
                        </a:solidFill>
                        <a:ln w="9525">
                          <a:solidFill>
                            <a:srgbClr val="000000"/>
                          </a:solidFill>
                          <a:miter lim="800000"/>
                          <a:headEnd/>
                          <a:tailEnd/>
                        </a:ln>
                      </wps:spPr>
                      <wps:txbx>
                        <w:txbxContent>
                          <w:p w14:paraId="5921915F" w14:textId="2F41DC2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(1)</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 local authority—</w:t>
                            </w:r>
                          </w:p>
                          <w:p w14:paraId="77D2C466"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shall comply with a direction given to it under section 123(1), and</w:t>
                            </w:r>
                          </w:p>
                          <w:p w14:paraId="6BC5638E"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may</w:t>
                            </w:r>
                            <w:proofErr w:type="gramEnd"/>
                            <w:r w:rsidRPr="00F67588">
                              <w:rPr>
                                <w:rFonts w:eastAsia="Times New Roman" w:cs="Arial"/>
                                <w:color w:val="000000"/>
                                <w:sz w:val="24"/>
                                <w:szCs w:val="24"/>
                                <w:lang w:eastAsia="en-GB"/>
                              </w:rPr>
                              <w:t xml:space="preserve"> provide, secure the provision of or participate in the provision of youth support services otherwise than in accordance with paragraph (a).</w:t>
                            </w:r>
                          </w:p>
                          <w:p w14:paraId="0E892B03"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3F43BF46"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(2)</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Action which a local authority takes in pursuance of subsection (1)—</w:t>
                            </w:r>
                          </w:p>
                          <w:p w14:paraId="250DA837"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may</w:t>
                            </w:r>
                            <w:proofErr w:type="gramEnd"/>
                            <w:r w:rsidRPr="00F67588">
                              <w:rPr>
                                <w:rFonts w:eastAsia="Times New Roman" w:cs="Arial"/>
                                <w:color w:val="000000"/>
                                <w:sz w:val="24"/>
                                <w:szCs w:val="24"/>
                                <w:lang w:eastAsia="en-GB"/>
                              </w:rPr>
                              <w:t xml:space="preserve"> relate to a particular class of young persons;</w:t>
                            </w:r>
                          </w:p>
                          <w:p w14:paraId="17FAF9E9"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relate to services for a person from another area.</w:t>
                            </w:r>
                          </w:p>
                          <w:p w14:paraId="12520E67"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70FF4614"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(3)</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In complying with a direction under section 123(1) a local authority shall have regard to the expediency of co-operation with voluntary organisations.</w:t>
                            </w:r>
                          </w:p>
                          <w:p w14:paraId="0C30641B"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377D1695"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(4)</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For the purpose of subsection (1) a local authority may—</w:t>
                            </w:r>
                          </w:p>
                          <w:p w14:paraId="54D82380"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incur</w:t>
                            </w:r>
                            <w:proofErr w:type="gramEnd"/>
                            <w:r w:rsidRPr="00F67588">
                              <w:rPr>
                                <w:rFonts w:eastAsia="Times New Roman" w:cs="Arial"/>
                                <w:color w:val="000000"/>
                                <w:sz w:val="24"/>
                                <w:szCs w:val="24"/>
                                <w:lang w:eastAsia="en-GB"/>
                              </w:rPr>
                              <w:t xml:space="preserve"> expenditure;</w:t>
                            </w:r>
                          </w:p>
                          <w:p w14:paraId="02D6C962"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employ</w:t>
                            </w:r>
                            <w:proofErr w:type="gramEnd"/>
                            <w:r w:rsidRPr="00F67588">
                              <w:rPr>
                                <w:rFonts w:eastAsia="Times New Roman" w:cs="Arial"/>
                                <w:color w:val="000000"/>
                                <w:sz w:val="24"/>
                                <w:szCs w:val="24"/>
                                <w:lang w:eastAsia="en-GB"/>
                              </w:rPr>
                              <w:t xml:space="preserve"> officers;</w:t>
                            </w:r>
                          </w:p>
                          <w:p w14:paraId="04F86CF4"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proofErr w:type="gramStart"/>
                            <w:r w:rsidRPr="00F67588">
                              <w:rPr>
                                <w:rFonts w:eastAsia="Times New Roman" w:cs="Arial"/>
                                <w:color w:val="000000"/>
                                <w:sz w:val="24"/>
                                <w:szCs w:val="24"/>
                                <w:lang w:eastAsia="en-GB"/>
                              </w:rPr>
                              <w:t>enter</w:t>
                            </w:r>
                            <w:proofErr w:type="gramEnd"/>
                            <w:r w:rsidRPr="00F67588">
                              <w:rPr>
                                <w:rFonts w:eastAsia="Times New Roman" w:cs="Arial"/>
                                <w:color w:val="000000"/>
                                <w:sz w:val="24"/>
                                <w:szCs w:val="24"/>
                                <w:lang w:eastAsia="en-GB"/>
                              </w:rPr>
                              <w:t xml:space="preserve"> into agreements for the supply of goods or services;</w:t>
                            </w:r>
                          </w:p>
                          <w:p w14:paraId="49787089"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(d)</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do anything else (other than forming companies) which they consider necessary or expedient.</w:t>
                            </w:r>
                          </w:p>
                          <w:p w14:paraId="2C820277"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12A55D75" w14:textId="77777777" w:rsidR="00382464" w:rsidRPr="00AF583A" w:rsidRDefault="00382464" w:rsidP="00382464">
                            <w:pPr>
                              <w:shd w:val="clear" w:color="auto" w:fill="FFFFFF"/>
                              <w:spacing w:after="120" w:line="240" w:lineRule="auto"/>
                              <w:contextualSpacing/>
                              <w:rPr>
                                <w:sz w:val="24"/>
                                <w:szCs w:val="24"/>
                              </w:rPr>
                            </w:pPr>
                            <w:r w:rsidRPr="00F67588">
                              <w:rPr>
                                <w:rFonts w:eastAsia="Times New Roman" w:cs="Arial"/>
                                <w:color w:val="000000"/>
                                <w:sz w:val="24"/>
                                <w:szCs w:val="24"/>
                                <w:lang w:eastAsia="en-GB"/>
                              </w:rPr>
                              <w:t>(5)</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Nothing in or done under section 123 shall prejudice any power of a local authority to provide services or incur expenditure.</w:t>
                            </w:r>
                          </w:p>
                          <w:p w14:paraId="742767AC" w14:textId="1FF5AEDB" w:rsidR="00382464" w:rsidRDefault="003824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5DFBE6" id="_x0000_t202" coordsize="21600,21600" o:spt="202" path="m,l,21600r21600,l21600,xe">
                <v:stroke joinstyle="miter"/>
                <v:path gradientshapeok="t" o:connecttype="rect"/>
              </v:shapetype>
              <v:shape id="Text Box 2" o:spid="_x0000_s1026" type="#_x0000_t202" style="position:absolute;margin-left:.85pt;margin-top:14.2pt;width:419.1pt;height:3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">
                <v:textbox>
                  <w:txbxContent>
                    <w:p w14:paraId="5921915F" w14:textId="2F41DC2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(1)</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 local authority—</w:t>
                      </w:r>
                    </w:p>
                    <w:p w14:paraId="77D2C466"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shall comply with a direction given to it under section 123(1), and</w:t>
                      </w:r>
                    </w:p>
                    <w:p w14:paraId="6BC5638E"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 xml:space="preserve">may provide, secure the provision </w:t>
                      </w:r>
                      <w:proofErr w:type="gramStart"/>
                      <w:r w:rsidRPr="00F67588">
                        <w:rPr>
                          <w:rFonts w:eastAsia="Times New Roman" w:cs="Arial"/>
                          <w:color w:val="000000"/>
                          <w:sz w:val="24"/>
                          <w:szCs w:val="24"/>
                          <w:lang w:eastAsia="en-GB"/>
                        </w:rPr>
                        <w:t>of</w:t>
                      </w:r>
                      <w:proofErr w:type="gramEnd"/>
                      <w:r w:rsidRPr="00F67588">
                        <w:rPr>
                          <w:rFonts w:eastAsia="Times New Roman" w:cs="Arial"/>
                          <w:color w:val="000000"/>
                          <w:sz w:val="24"/>
                          <w:szCs w:val="24"/>
                          <w:lang w:eastAsia="en-GB"/>
                        </w:rPr>
                        <w:t xml:space="preserve"> or participate in the provision of youth support services otherwise than in accordance with paragraph (a).</w:t>
                      </w:r>
                    </w:p>
                    <w:p w14:paraId="0E892B03"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3F43BF46"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(2)</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Action which a local authority takes in pursuance of subsection (1)—</w:t>
                      </w:r>
                    </w:p>
                    <w:p w14:paraId="250DA837"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 xml:space="preserve">may relate to a particular class of young </w:t>
                      </w:r>
                      <w:proofErr w:type="gramStart"/>
                      <w:r w:rsidRPr="00F67588">
                        <w:rPr>
                          <w:rFonts w:eastAsia="Times New Roman" w:cs="Arial"/>
                          <w:color w:val="000000"/>
                          <w:sz w:val="24"/>
                          <w:szCs w:val="24"/>
                          <w:lang w:eastAsia="en-GB"/>
                        </w:rPr>
                        <w:t>persons;</w:t>
                      </w:r>
                      <w:proofErr w:type="gramEnd"/>
                    </w:p>
                    <w:p w14:paraId="17FAF9E9"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may relate to services for a person from another area.</w:t>
                      </w:r>
                    </w:p>
                    <w:p w14:paraId="12520E67"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70FF4614"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(3)</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In complying with a direction under section 123(1) a local authority shall have regard to the expediency of co-operation with voluntary organisations.</w:t>
                      </w:r>
                    </w:p>
                    <w:p w14:paraId="0C30641B"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377D1695" w14:textId="77777777" w:rsidR="00382464" w:rsidRPr="00F67588" w:rsidRDefault="00382464" w:rsidP="00382464">
                      <w:pPr>
                        <w:shd w:val="clear" w:color="auto" w:fill="FFFFFF"/>
                        <w:spacing w:after="120" w:line="240" w:lineRule="auto"/>
                        <w:contextualSpacing/>
                        <w:rPr>
                          <w:rFonts w:eastAsia="Times New Roman" w:cs="Arial"/>
                          <w:color w:val="000000"/>
                          <w:sz w:val="24"/>
                          <w:szCs w:val="24"/>
                          <w:lang w:eastAsia="en-GB"/>
                        </w:rPr>
                      </w:pPr>
                      <w:r w:rsidRPr="00F67588">
                        <w:rPr>
                          <w:rFonts w:eastAsia="Times New Roman" w:cs="Arial"/>
                          <w:color w:val="000000"/>
                          <w:sz w:val="24"/>
                          <w:szCs w:val="24"/>
                          <w:lang w:eastAsia="en-GB"/>
                        </w:rPr>
                        <w:t>(4)</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For the purpose of subsection (1) a local authority may—</w:t>
                      </w:r>
                    </w:p>
                    <w:p w14:paraId="54D82380"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(a)</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 xml:space="preserve">incur </w:t>
                      </w:r>
                      <w:proofErr w:type="gramStart"/>
                      <w:r w:rsidRPr="00F67588">
                        <w:rPr>
                          <w:rFonts w:eastAsia="Times New Roman" w:cs="Arial"/>
                          <w:color w:val="000000"/>
                          <w:sz w:val="24"/>
                          <w:szCs w:val="24"/>
                          <w:lang w:eastAsia="en-GB"/>
                        </w:rPr>
                        <w:t>expenditure;</w:t>
                      </w:r>
                      <w:proofErr w:type="gramEnd"/>
                    </w:p>
                    <w:p w14:paraId="02D6C962"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(b)</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 xml:space="preserve">employ </w:t>
                      </w:r>
                      <w:proofErr w:type="gramStart"/>
                      <w:r w:rsidRPr="00F67588">
                        <w:rPr>
                          <w:rFonts w:eastAsia="Times New Roman" w:cs="Arial"/>
                          <w:color w:val="000000"/>
                          <w:sz w:val="24"/>
                          <w:szCs w:val="24"/>
                          <w:lang w:eastAsia="en-GB"/>
                        </w:rPr>
                        <w:t>officers;</w:t>
                      </w:r>
                      <w:proofErr w:type="gramEnd"/>
                    </w:p>
                    <w:p w14:paraId="04F86CF4"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(c)</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 xml:space="preserve">enter into agreements for the supply of goods or </w:t>
                      </w:r>
                      <w:proofErr w:type="gramStart"/>
                      <w:r w:rsidRPr="00F67588">
                        <w:rPr>
                          <w:rFonts w:eastAsia="Times New Roman" w:cs="Arial"/>
                          <w:color w:val="000000"/>
                          <w:sz w:val="24"/>
                          <w:szCs w:val="24"/>
                          <w:lang w:eastAsia="en-GB"/>
                        </w:rPr>
                        <w:t>services;</w:t>
                      </w:r>
                      <w:proofErr w:type="gramEnd"/>
                    </w:p>
                    <w:p w14:paraId="49787089" w14:textId="77777777" w:rsidR="00382464" w:rsidRPr="00F67588" w:rsidRDefault="00382464" w:rsidP="00382464">
                      <w:pPr>
                        <w:shd w:val="clear" w:color="auto" w:fill="FFFFFF"/>
                        <w:spacing w:after="120" w:line="240" w:lineRule="auto"/>
                        <w:ind w:left="340"/>
                        <w:contextualSpacing/>
                        <w:rPr>
                          <w:rFonts w:eastAsia="Times New Roman" w:cs="Arial"/>
                          <w:color w:val="000000"/>
                          <w:sz w:val="24"/>
                          <w:szCs w:val="24"/>
                          <w:lang w:eastAsia="en-GB"/>
                        </w:rPr>
                      </w:pPr>
                      <w:r w:rsidRPr="00F67588">
                        <w:rPr>
                          <w:rFonts w:eastAsia="Times New Roman" w:cs="Arial"/>
                          <w:color w:val="000000"/>
                          <w:sz w:val="24"/>
                          <w:szCs w:val="24"/>
                          <w:lang w:eastAsia="en-GB"/>
                        </w:rPr>
                        <w:t>(d)</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do anything else (other than forming companies) which they consider necessary or expedient.</w:t>
                      </w:r>
                    </w:p>
                    <w:p w14:paraId="2C820277" w14:textId="77777777" w:rsidR="00382464" w:rsidRDefault="00382464" w:rsidP="00382464">
                      <w:pPr>
                        <w:shd w:val="clear" w:color="auto" w:fill="FFFFFF"/>
                        <w:spacing w:after="120"/>
                        <w:contextualSpacing/>
                        <w:rPr>
                          <w:rFonts w:eastAsia="Times New Roman" w:cs="Arial"/>
                          <w:color w:val="000000"/>
                          <w:sz w:val="24"/>
                          <w:szCs w:val="24"/>
                          <w:lang w:eastAsia="en-GB"/>
                        </w:rPr>
                      </w:pPr>
                    </w:p>
                    <w:p w14:paraId="12A55D75" w14:textId="77777777" w:rsidR="00382464" w:rsidRPr="00AF583A" w:rsidRDefault="00382464" w:rsidP="00382464">
                      <w:pPr>
                        <w:shd w:val="clear" w:color="auto" w:fill="FFFFFF"/>
                        <w:spacing w:after="120" w:line="240" w:lineRule="auto"/>
                        <w:contextualSpacing/>
                        <w:rPr>
                          <w:sz w:val="24"/>
                          <w:szCs w:val="24"/>
                        </w:rPr>
                      </w:pPr>
                      <w:r w:rsidRPr="00F67588">
                        <w:rPr>
                          <w:rFonts w:eastAsia="Times New Roman" w:cs="Arial"/>
                          <w:color w:val="000000"/>
                          <w:sz w:val="24"/>
                          <w:szCs w:val="24"/>
                          <w:lang w:eastAsia="en-GB"/>
                        </w:rPr>
                        <w:t>(5)</w:t>
                      </w:r>
                      <w:r w:rsidRPr="00AF583A">
                        <w:rPr>
                          <w:rFonts w:eastAsia="Times New Roman" w:cs="Arial"/>
                          <w:color w:val="000000"/>
                          <w:sz w:val="24"/>
                          <w:szCs w:val="24"/>
                          <w:lang w:eastAsia="en-GB"/>
                        </w:rPr>
                        <w:t xml:space="preserve"> </w:t>
                      </w:r>
                      <w:r w:rsidRPr="00F67588">
                        <w:rPr>
                          <w:rFonts w:eastAsia="Times New Roman" w:cs="Arial"/>
                          <w:color w:val="000000"/>
                          <w:sz w:val="24"/>
                          <w:szCs w:val="24"/>
                          <w:lang w:eastAsia="en-GB"/>
                        </w:rPr>
                        <w:t>Nothing in or done under section 123 shall prejudice any power of a local authority to provide services or incur expenditure.</w:t>
                      </w:r>
                    </w:p>
                    <w:p w14:paraId="742767AC" w14:textId="1FF5AEDB" w:rsidR="00382464" w:rsidRDefault="00382464"/>
                  </w:txbxContent>
                </v:textbox>
                <w10:wrap type="square"/>
              </v:shape>
            </w:pict>
          </mc:Fallback>
        </mc:AlternateContent>
      </w:r>
    </w:p>
    <w:p w14:paraId="6591BB70" w14:textId="22D0A28A" w:rsidR="00382464" w:rsidRDefault="00382464" w:rsidP="00884E85">
      <w:pPr>
        <w:shd w:val="clear" w:color="auto" w:fill="FFFFFF"/>
        <w:spacing w:after="120"/>
        <w:outlineLvl w:val="3"/>
        <w:rPr>
          <w:rFonts w:eastAsia="Times New Roman" w:cs="Arial"/>
          <w:b/>
          <w:bCs/>
          <w:color w:val="000000"/>
          <w:sz w:val="24"/>
          <w:szCs w:val="24"/>
          <w:lang w:eastAsia="en-GB"/>
        </w:rPr>
      </w:pPr>
    </w:p>
    <w:p w14:paraId="38F83C5C" w14:textId="77777777" w:rsidR="00382464" w:rsidRPr="00F67588" w:rsidRDefault="00382464" w:rsidP="00884E85">
      <w:pPr>
        <w:shd w:val="clear" w:color="auto" w:fill="FFFFFF"/>
        <w:spacing w:after="120" w:line="240" w:lineRule="auto"/>
        <w:outlineLvl w:val="3"/>
        <w:rPr>
          <w:rFonts w:eastAsia="Times New Roman" w:cs="Arial"/>
          <w:b/>
          <w:bCs/>
          <w:color w:val="000000"/>
          <w:sz w:val="24"/>
          <w:szCs w:val="24"/>
          <w:lang w:eastAsia="en-GB"/>
        </w:rPr>
      </w:pPr>
    </w:p>
    <w:p w14:paraId="06F404A3" w14:textId="77777777" w:rsidR="00382464" w:rsidRDefault="00382464" w:rsidP="00884E85">
      <w:pPr>
        <w:shd w:val="clear" w:color="auto" w:fill="FFFFFF"/>
        <w:spacing w:after="120"/>
        <w:contextualSpacing/>
        <w:rPr>
          <w:rFonts w:eastAsia="Times New Roman" w:cs="Arial"/>
          <w:color w:val="000000"/>
          <w:sz w:val="24"/>
          <w:szCs w:val="24"/>
          <w:lang w:eastAsia="en-GB"/>
        </w:rPr>
      </w:pPr>
    </w:p>
    <w:p w14:paraId="1433ED5D" w14:textId="77777777" w:rsidR="00382464" w:rsidRDefault="00382464" w:rsidP="00884E85">
      <w:pPr>
        <w:shd w:val="clear" w:color="auto" w:fill="FFFFFF"/>
        <w:spacing w:after="120"/>
        <w:contextualSpacing/>
        <w:rPr>
          <w:rFonts w:eastAsia="Times New Roman" w:cs="Arial"/>
          <w:color w:val="000000"/>
          <w:sz w:val="24"/>
          <w:szCs w:val="24"/>
          <w:lang w:eastAsia="en-GB"/>
        </w:rPr>
      </w:pPr>
    </w:p>
    <w:p w14:paraId="6CD6D1F8" w14:textId="77777777" w:rsidR="00382464" w:rsidRDefault="00382464" w:rsidP="00884E85">
      <w:pPr>
        <w:shd w:val="clear" w:color="auto" w:fill="FFFFFF"/>
        <w:spacing w:after="120"/>
        <w:contextualSpacing/>
        <w:rPr>
          <w:rFonts w:eastAsia="Times New Roman" w:cs="Arial"/>
          <w:color w:val="000000"/>
          <w:sz w:val="24"/>
          <w:szCs w:val="24"/>
          <w:lang w:eastAsia="en-GB"/>
        </w:rPr>
      </w:pPr>
    </w:p>
    <w:p w14:paraId="6643214B" w14:textId="77777777" w:rsidR="00382464" w:rsidRDefault="00382464" w:rsidP="00884E85">
      <w:pPr>
        <w:shd w:val="clear" w:color="auto" w:fill="FFFFFF"/>
        <w:spacing w:after="120"/>
        <w:contextualSpacing/>
        <w:rPr>
          <w:rFonts w:eastAsia="Times New Roman" w:cs="Arial"/>
          <w:color w:val="000000"/>
          <w:sz w:val="24"/>
          <w:szCs w:val="24"/>
          <w:lang w:eastAsia="en-GB"/>
        </w:rPr>
      </w:pPr>
    </w:p>
    <w:p w14:paraId="156A5ACF" w14:textId="77777777" w:rsidR="00306352" w:rsidRDefault="00306352" w:rsidP="00961629">
      <w:pPr>
        <w:spacing w:line="240" w:lineRule="auto"/>
        <w:contextualSpacing/>
        <w:rPr>
          <w:sz w:val="24"/>
          <w:szCs w:val="24"/>
          <w:u w:val="single"/>
        </w:rPr>
      </w:pPr>
    </w:p>
    <w:p w14:paraId="080B8442" w14:textId="77777777" w:rsidR="00E27161" w:rsidRDefault="00E27161" w:rsidP="00961629">
      <w:pPr>
        <w:spacing w:line="240" w:lineRule="auto"/>
        <w:contextualSpacing/>
        <w:rPr>
          <w:sz w:val="24"/>
          <w:szCs w:val="24"/>
          <w:u w:val="single"/>
        </w:rPr>
      </w:pPr>
    </w:p>
    <w:p w14:paraId="1A0DB4E2" w14:textId="77777777" w:rsidR="00E27161" w:rsidRDefault="00E27161" w:rsidP="00961629">
      <w:pPr>
        <w:spacing w:line="240" w:lineRule="auto"/>
        <w:contextualSpacing/>
        <w:rPr>
          <w:sz w:val="24"/>
          <w:szCs w:val="24"/>
          <w:u w:val="single"/>
        </w:rPr>
      </w:pPr>
    </w:p>
    <w:p w14:paraId="474A919F" w14:textId="77777777" w:rsidR="00E27161" w:rsidRDefault="00E27161" w:rsidP="00961629">
      <w:pPr>
        <w:spacing w:line="240" w:lineRule="auto"/>
        <w:contextualSpacing/>
        <w:rPr>
          <w:sz w:val="24"/>
          <w:szCs w:val="24"/>
          <w:u w:val="single"/>
        </w:rPr>
      </w:pPr>
    </w:p>
    <w:p w14:paraId="1F5310E5" w14:textId="77777777" w:rsidR="00E27161" w:rsidRDefault="00E27161" w:rsidP="00961629">
      <w:pPr>
        <w:spacing w:line="240" w:lineRule="auto"/>
        <w:contextualSpacing/>
        <w:rPr>
          <w:sz w:val="24"/>
          <w:szCs w:val="24"/>
          <w:u w:val="single"/>
        </w:rPr>
      </w:pPr>
    </w:p>
    <w:p w14:paraId="532A9B27" w14:textId="77777777" w:rsidR="00E27161" w:rsidRDefault="00E27161" w:rsidP="00961629">
      <w:pPr>
        <w:spacing w:line="240" w:lineRule="auto"/>
        <w:contextualSpacing/>
        <w:rPr>
          <w:sz w:val="24"/>
          <w:szCs w:val="24"/>
          <w:u w:val="single"/>
        </w:rPr>
      </w:pPr>
    </w:p>
    <w:p w14:paraId="1C5784B6" w14:textId="77777777" w:rsidR="00E27161" w:rsidRDefault="00E27161" w:rsidP="00961629">
      <w:pPr>
        <w:spacing w:line="240" w:lineRule="auto"/>
        <w:contextualSpacing/>
        <w:rPr>
          <w:sz w:val="24"/>
          <w:szCs w:val="24"/>
          <w:u w:val="single"/>
        </w:rPr>
      </w:pPr>
    </w:p>
    <w:p w14:paraId="44F1420A" w14:textId="77777777" w:rsidR="00E27161" w:rsidRDefault="00E27161" w:rsidP="00961629">
      <w:pPr>
        <w:spacing w:line="240" w:lineRule="auto"/>
        <w:contextualSpacing/>
        <w:rPr>
          <w:sz w:val="24"/>
          <w:szCs w:val="24"/>
          <w:u w:val="single"/>
        </w:rPr>
      </w:pPr>
    </w:p>
    <w:p w14:paraId="0F168A99" w14:textId="77777777" w:rsidR="00E27161" w:rsidRDefault="00E27161" w:rsidP="00961629">
      <w:pPr>
        <w:spacing w:line="240" w:lineRule="auto"/>
        <w:contextualSpacing/>
        <w:rPr>
          <w:sz w:val="24"/>
          <w:szCs w:val="24"/>
          <w:u w:val="single"/>
        </w:rPr>
      </w:pPr>
    </w:p>
    <w:p w14:paraId="3197FDD9" w14:textId="2EF2492C" w:rsidR="00E27161" w:rsidRDefault="00E27161" w:rsidP="00961629">
      <w:pPr>
        <w:spacing w:line="240" w:lineRule="auto"/>
        <w:contextualSpacing/>
        <w:rPr>
          <w:sz w:val="24"/>
          <w:szCs w:val="24"/>
          <w:u w:val="single"/>
        </w:rPr>
      </w:pPr>
    </w:p>
    <w:p w14:paraId="1FEDE092" w14:textId="5F07D97F" w:rsidR="00E27161" w:rsidRDefault="00E27161" w:rsidP="00961629">
      <w:pPr>
        <w:spacing w:line="240" w:lineRule="auto"/>
        <w:contextualSpacing/>
        <w:rPr>
          <w:sz w:val="24"/>
          <w:szCs w:val="24"/>
          <w:u w:val="single"/>
        </w:rPr>
      </w:pPr>
    </w:p>
    <w:p w14:paraId="4B2FD971" w14:textId="05B5AB02" w:rsidR="00E27161" w:rsidRDefault="00E27161" w:rsidP="00961629">
      <w:pPr>
        <w:spacing w:line="240" w:lineRule="auto"/>
        <w:contextualSpacing/>
        <w:rPr>
          <w:sz w:val="24"/>
          <w:szCs w:val="24"/>
          <w:u w:val="single"/>
        </w:rPr>
      </w:pPr>
    </w:p>
    <w:p w14:paraId="256E0EDF" w14:textId="0A3D3BC2" w:rsidR="00E27161" w:rsidRDefault="00E27161" w:rsidP="00961629">
      <w:pPr>
        <w:spacing w:line="240" w:lineRule="auto"/>
        <w:contextualSpacing/>
        <w:rPr>
          <w:sz w:val="24"/>
          <w:szCs w:val="24"/>
          <w:u w:val="single"/>
        </w:rPr>
      </w:pPr>
    </w:p>
    <w:p w14:paraId="6A2A4489" w14:textId="72942B69" w:rsidR="00E27161" w:rsidRDefault="00E27161" w:rsidP="00961629">
      <w:pPr>
        <w:spacing w:line="240" w:lineRule="auto"/>
        <w:contextualSpacing/>
        <w:rPr>
          <w:sz w:val="24"/>
          <w:szCs w:val="24"/>
          <w:u w:val="single"/>
        </w:rPr>
      </w:pPr>
    </w:p>
    <w:p w14:paraId="39524DB6" w14:textId="257C0E9E" w:rsidR="00E27161" w:rsidRDefault="00E27161" w:rsidP="00961629">
      <w:pPr>
        <w:spacing w:line="240" w:lineRule="auto"/>
        <w:contextualSpacing/>
        <w:rPr>
          <w:sz w:val="24"/>
          <w:szCs w:val="24"/>
          <w:u w:val="single"/>
        </w:rPr>
      </w:pPr>
    </w:p>
    <w:p w14:paraId="23499286" w14:textId="5886F153" w:rsidR="00E27161" w:rsidRDefault="00E27161" w:rsidP="00961629">
      <w:pPr>
        <w:spacing w:line="240" w:lineRule="auto"/>
        <w:contextualSpacing/>
        <w:rPr>
          <w:sz w:val="24"/>
          <w:szCs w:val="24"/>
          <w:u w:val="single"/>
        </w:rPr>
      </w:pPr>
    </w:p>
    <w:p w14:paraId="1DFC1419" w14:textId="77777777" w:rsidR="007D3B8C" w:rsidRDefault="007D3B8C" w:rsidP="00E27161">
      <w:pPr>
        <w:spacing w:line="240" w:lineRule="auto"/>
        <w:rPr>
          <w:sz w:val="24"/>
          <w:szCs w:val="24"/>
          <w:u w:val="single"/>
        </w:rPr>
      </w:pPr>
    </w:p>
    <w:p w14:paraId="3578EC47" w14:textId="3D1306E3" w:rsidR="008F3D2C" w:rsidRPr="008F3D2C" w:rsidRDefault="00FE69A5" w:rsidP="00E27161">
      <w:pPr>
        <w:spacing w:line="240" w:lineRule="auto"/>
        <w:rPr>
          <w:sz w:val="24"/>
          <w:szCs w:val="24"/>
          <w:u w:val="single"/>
        </w:rPr>
      </w:pPr>
      <w:r>
        <w:rPr>
          <w:sz w:val="24"/>
          <w:szCs w:val="24"/>
          <w:u w:val="single"/>
        </w:rPr>
        <w:t>CWVYS</w:t>
      </w:r>
    </w:p>
    <w:p w14:paraId="0EB654AF" w14:textId="6318476C" w:rsidR="00E27161" w:rsidRPr="006E759D" w:rsidRDefault="00E27161" w:rsidP="00E27161">
      <w:pPr>
        <w:spacing w:line="240" w:lineRule="auto"/>
        <w:rPr>
          <w:sz w:val="24"/>
          <w:szCs w:val="24"/>
        </w:rPr>
      </w:pPr>
      <w:r w:rsidRPr="00E27161">
        <w:rPr>
          <w:sz w:val="24"/>
          <w:szCs w:val="24"/>
        </w:rPr>
        <w:t xml:space="preserve">The Council for Wales of Voluntary Youth Services (CWVYS) is the representative body for the voluntary youth work sector, enabling a collective voice for those delivering services for young </w:t>
      </w:r>
      <w:r w:rsidRPr="006E759D">
        <w:rPr>
          <w:sz w:val="24"/>
          <w:szCs w:val="24"/>
        </w:rPr>
        <w:t xml:space="preserve">people throughout Wales. </w:t>
      </w:r>
    </w:p>
    <w:p w14:paraId="03DB6777" w14:textId="3D669114" w:rsidR="00E27161" w:rsidRPr="00E27161" w:rsidRDefault="00E27161" w:rsidP="00E27161">
      <w:pPr>
        <w:spacing w:line="240" w:lineRule="auto"/>
        <w:rPr>
          <w:sz w:val="24"/>
          <w:szCs w:val="24"/>
        </w:rPr>
      </w:pPr>
      <w:r w:rsidRPr="006E759D">
        <w:rPr>
          <w:sz w:val="24"/>
          <w:szCs w:val="24"/>
        </w:rPr>
        <w:t>Working pan-Wales, CWVYS currently has a vibrant and diverse membership of 1</w:t>
      </w:r>
      <w:r w:rsidR="009B1C5D" w:rsidRPr="006E759D">
        <w:rPr>
          <w:sz w:val="24"/>
          <w:szCs w:val="24"/>
        </w:rPr>
        <w:t>26</w:t>
      </w:r>
      <w:r w:rsidRPr="006E759D">
        <w:rPr>
          <w:sz w:val="24"/>
          <w:szCs w:val="24"/>
        </w:rPr>
        <w:t xml:space="preserve"> organisations and is </w:t>
      </w:r>
      <w:r w:rsidRPr="00E27161">
        <w:rPr>
          <w:sz w:val="24"/>
          <w:szCs w:val="24"/>
        </w:rPr>
        <w:t xml:space="preserve">pro-actively engaged in strategic and operational developments in support of the sector and of/for young people.   </w:t>
      </w:r>
    </w:p>
    <w:p w14:paraId="131CE1F4" w14:textId="30FC1762" w:rsidR="00E27161" w:rsidRDefault="00E27161" w:rsidP="00E27161">
      <w:pPr>
        <w:spacing w:line="240" w:lineRule="auto"/>
        <w:rPr>
          <w:sz w:val="24"/>
          <w:szCs w:val="24"/>
        </w:rPr>
      </w:pPr>
      <w:r w:rsidRPr="00E27161">
        <w:rPr>
          <w:sz w:val="24"/>
          <w:szCs w:val="24"/>
        </w:rPr>
        <w:t xml:space="preserve">It provides a frontline service for voluntary youth organisations and an important vehicle through which Welsh Government delivers the Youth Work Strategy for Wales and a range of important projects. </w:t>
      </w:r>
    </w:p>
    <w:p w14:paraId="5219E484" w14:textId="57FE3269" w:rsidR="003E4A46" w:rsidRPr="00C05451" w:rsidRDefault="003E4A46" w:rsidP="00E27161">
      <w:pPr>
        <w:spacing w:line="240" w:lineRule="auto"/>
        <w:rPr>
          <w:color w:val="FF0000"/>
          <w:sz w:val="24"/>
          <w:szCs w:val="24"/>
        </w:rPr>
      </w:pPr>
      <w:r w:rsidRPr="00C05451">
        <w:rPr>
          <w:color w:val="FF0000"/>
          <w:sz w:val="24"/>
          <w:szCs w:val="24"/>
        </w:rPr>
        <w:t xml:space="preserve">For further information </w:t>
      </w:r>
      <w:hyperlink r:id="rId11" w:history="1">
        <w:r w:rsidRPr="00C05451">
          <w:rPr>
            <w:rStyle w:val="Hyperlink"/>
            <w:color w:val="FF0000"/>
            <w:sz w:val="24"/>
            <w:szCs w:val="24"/>
          </w:rPr>
          <w:t>www.cwvys.org.uk</w:t>
        </w:r>
      </w:hyperlink>
      <w:r w:rsidRPr="00C05451">
        <w:rPr>
          <w:color w:val="FF0000"/>
          <w:sz w:val="24"/>
          <w:szCs w:val="24"/>
        </w:rPr>
        <w:t xml:space="preserve"> </w:t>
      </w:r>
    </w:p>
    <w:p w14:paraId="64E8CAA5" w14:textId="77777777" w:rsidR="009B1C5D" w:rsidRDefault="009B1C5D" w:rsidP="00961629">
      <w:pPr>
        <w:spacing w:line="240" w:lineRule="auto"/>
        <w:contextualSpacing/>
        <w:rPr>
          <w:sz w:val="24"/>
          <w:szCs w:val="24"/>
          <w:u w:val="single"/>
        </w:rPr>
      </w:pPr>
    </w:p>
    <w:p w14:paraId="5E967142" w14:textId="77777777" w:rsidR="009B1C5D" w:rsidRDefault="009B1C5D" w:rsidP="00961629">
      <w:pPr>
        <w:spacing w:line="240" w:lineRule="auto"/>
        <w:contextualSpacing/>
        <w:rPr>
          <w:sz w:val="24"/>
          <w:szCs w:val="24"/>
          <w:u w:val="single"/>
        </w:rPr>
      </w:pPr>
    </w:p>
    <w:p w14:paraId="7B60F38C" w14:textId="77777777" w:rsidR="009B1C5D" w:rsidRDefault="009B1C5D" w:rsidP="00961629">
      <w:pPr>
        <w:spacing w:line="240" w:lineRule="auto"/>
        <w:contextualSpacing/>
        <w:rPr>
          <w:sz w:val="24"/>
          <w:szCs w:val="24"/>
          <w:u w:val="single"/>
        </w:rPr>
      </w:pPr>
    </w:p>
    <w:p w14:paraId="6F885038" w14:textId="516C2BA8" w:rsidR="009B72EC" w:rsidRDefault="009B72EC" w:rsidP="00961629">
      <w:pPr>
        <w:spacing w:line="240" w:lineRule="auto"/>
        <w:contextualSpacing/>
        <w:rPr>
          <w:sz w:val="24"/>
          <w:szCs w:val="24"/>
          <w:u w:val="single"/>
        </w:rPr>
      </w:pPr>
      <w:r>
        <w:rPr>
          <w:sz w:val="24"/>
          <w:szCs w:val="24"/>
          <w:u w:val="single"/>
        </w:rPr>
        <w:lastRenderedPageBreak/>
        <w:t>Extending Entitlement</w:t>
      </w:r>
    </w:p>
    <w:p w14:paraId="4337E905" w14:textId="77777777" w:rsidR="00AC40F1" w:rsidRDefault="00AC40F1" w:rsidP="00961629">
      <w:pPr>
        <w:spacing w:line="240" w:lineRule="auto"/>
        <w:contextualSpacing/>
        <w:rPr>
          <w:sz w:val="24"/>
          <w:szCs w:val="24"/>
          <w:u w:val="single"/>
        </w:rPr>
      </w:pPr>
    </w:p>
    <w:p w14:paraId="2A5B8762" w14:textId="554913C5" w:rsidR="00F67588" w:rsidRPr="00AF583A" w:rsidRDefault="00F67588" w:rsidP="00961629">
      <w:pPr>
        <w:spacing w:line="240" w:lineRule="auto"/>
        <w:contextualSpacing/>
        <w:rPr>
          <w:sz w:val="24"/>
          <w:szCs w:val="24"/>
        </w:rPr>
      </w:pPr>
      <w:r w:rsidRPr="00961629">
        <w:rPr>
          <w:sz w:val="24"/>
          <w:szCs w:val="24"/>
          <w:u w:val="single"/>
        </w:rPr>
        <w:t>Directions and Guidance</w:t>
      </w:r>
      <w:r w:rsidRPr="00AF583A">
        <w:rPr>
          <w:sz w:val="24"/>
          <w:szCs w:val="24"/>
        </w:rPr>
        <w:t xml:space="preserve"> derived from Section 123 and produced in 2002 by the then Welsh Assembly Government is called </w:t>
      </w:r>
      <w:r w:rsidRPr="006B27AA">
        <w:rPr>
          <w:i/>
          <w:iCs/>
          <w:sz w:val="24"/>
          <w:szCs w:val="24"/>
        </w:rPr>
        <w:t>Extending Entitlement</w:t>
      </w:r>
      <w:r w:rsidRPr="00AF583A">
        <w:rPr>
          <w:sz w:val="24"/>
          <w:szCs w:val="24"/>
        </w:rPr>
        <w:t xml:space="preserve"> and can be found at:</w:t>
      </w:r>
    </w:p>
    <w:p w14:paraId="028A27B8" w14:textId="6A1204B4" w:rsidR="00F67588" w:rsidRPr="00AF583A" w:rsidRDefault="006B3395" w:rsidP="00F67588">
      <w:pPr>
        <w:rPr>
          <w:sz w:val="24"/>
          <w:szCs w:val="24"/>
        </w:rPr>
      </w:pPr>
      <w:hyperlink r:id="rId12" w:history="1">
        <w:r w:rsidR="00F67588" w:rsidRPr="00AF583A">
          <w:rPr>
            <w:rStyle w:val="Hyperlink"/>
            <w:sz w:val="24"/>
            <w:szCs w:val="24"/>
          </w:rPr>
          <w:t>https://gov.wales/sites/default/files/publications/2018-02/direction-and-guidance-extending-entitlement-support-for-11-to-25-year-olds-in-wales.pdf</w:t>
        </w:r>
      </w:hyperlink>
    </w:p>
    <w:p w14:paraId="710EC255" w14:textId="73D0A8FD" w:rsidR="00F67588" w:rsidRPr="00AF583A" w:rsidRDefault="00F67588" w:rsidP="00F67588">
      <w:pPr>
        <w:rPr>
          <w:sz w:val="24"/>
          <w:szCs w:val="24"/>
        </w:rPr>
      </w:pPr>
      <w:r w:rsidRPr="00AF583A">
        <w:rPr>
          <w:sz w:val="24"/>
          <w:szCs w:val="24"/>
        </w:rPr>
        <w:t xml:space="preserve">This </w:t>
      </w:r>
      <w:r w:rsidR="000E6959" w:rsidRPr="00AF583A">
        <w:rPr>
          <w:sz w:val="24"/>
          <w:szCs w:val="24"/>
        </w:rPr>
        <w:t>describes</w:t>
      </w:r>
      <w:r w:rsidRPr="00AF583A">
        <w:rPr>
          <w:sz w:val="24"/>
          <w:szCs w:val="24"/>
        </w:rPr>
        <w:t xml:space="preserve"> </w:t>
      </w:r>
      <w:r w:rsidR="000E6959" w:rsidRPr="00AF583A">
        <w:rPr>
          <w:sz w:val="24"/>
          <w:szCs w:val="24"/>
        </w:rPr>
        <w:t>t</w:t>
      </w:r>
      <w:r w:rsidRPr="00AF583A">
        <w:rPr>
          <w:sz w:val="24"/>
          <w:szCs w:val="24"/>
        </w:rPr>
        <w:t xml:space="preserve">en </w:t>
      </w:r>
      <w:r w:rsidR="000E6959" w:rsidRPr="00AF583A">
        <w:rPr>
          <w:sz w:val="24"/>
          <w:szCs w:val="24"/>
        </w:rPr>
        <w:t>entitlements for “every young person in Wales”:</w:t>
      </w:r>
    </w:p>
    <w:p w14:paraId="5583C53F"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education, training and work experience – tailored to their needs; </w:t>
      </w:r>
    </w:p>
    <w:p w14:paraId="288EC6F8"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basic skills which open doors to a full life and promote social inclusion; </w:t>
      </w:r>
    </w:p>
    <w:p w14:paraId="60A28BB0"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a wide and varied range of opportunities to participate in volunteering and active citizenship; </w:t>
      </w:r>
    </w:p>
    <w:p w14:paraId="62746110"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high quality, responsive, and accessible services and facilities; </w:t>
      </w:r>
    </w:p>
    <w:p w14:paraId="4EBB79A9"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independent, specialist careers advice and guidance and student support and counselling services; </w:t>
      </w:r>
    </w:p>
    <w:p w14:paraId="264285C7"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personal support and advice – where and when needed and in appropriate formats – with clear ground rules on confidentiality; </w:t>
      </w:r>
    </w:p>
    <w:p w14:paraId="2CBA3EBD"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advice on health, housing benefits and other issues provided in accessible and welcoming settings; </w:t>
      </w:r>
    </w:p>
    <w:p w14:paraId="7192D8BA"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recreational and social opportunities in a safe and accessible environment; </w:t>
      </w:r>
    </w:p>
    <w:p w14:paraId="45ECFCF7" w14:textId="77777777" w:rsidR="000E6959" w:rsidRPr="00AF583A" w:rsidRDefault="000E6959" w:rsidP="00FB44C5">
      <w:pPr>
        <w:pStyle w:val="ListParagraph"/>
        <w:numPr>
          <w:ilvl w:val="0"/>
          <w:numId w:val="1"/>
        </w:numPr>
        <w:spacing w:after="120" w:line="240" w:lineRule="auto"/>
        <w:ind w:left="714" w:hanging="357"/>
        <w:rPr>
          <w:sz w:val="24"/>
          <w:szCs w:val="24"/>
        </w:rPr>
      </w:pPr>
      <w:r w:rsidRPr="00AF583A">
        <w:rPr>
          <w:sz w:val="24"/>
          <w:szCs w:val="24"/>
        </w:rPr>
        <w:t xml:space="preserve">sporting, artistic, musical and outdoor experiences to develop talents, broaden horizons and promote rounded perspectives including both national and international contexts; </w:t>
      </w:r>
    </w:p>
    <w:p w14:paraId="26EFE633" w14:textId="6414D113" w:rsidR="000E6959" w:rsidRDefault="000E6959" w:rsidP="00FB44C5">
      <w:pPr>
        <w:pStyle w:val="ListParagraph"/>
        <w:numPr>
          <w:ilvl w:val="0"/>
          <w:numId w:val="1"/>
        </w:numPr>
        <w:spacing w:after="120" w:line="240" w:lineRule="auto"/>
        <w:ind w:left="714" w:hanging="357"/>
        <w:rPr>
          <w:sz w:val="24"/>
          <w:szCs w:val="24"/>
        </w:rPr>
      </w:pPr>
      <w:r w:rsidRPr="00AF583A">
        <w:rPr>
          <w:sz w:val="24"/>
          <w:szCs w:val="24"/>
        </w:rPr>
        <w:t>the right to be consulted, to participate in decision-making, and to be heard, on all matters which concern them or have an impact on their lives.</w:t>
      </w:r>
    </w:p>
    <w:p w14:paraId="0DA5B03B" w14:textId="240516C0" w:rsidR="00961629" w:rsidRDefault="00961629" w:rsidP="00961629">
      <w:pPr>
        <w:rPr>
          <w:sz w:val="24"/>
          <w:szCs w:val="24"/>
          <w:u w:val="single"/>
        </w:rPr>
      </w:pPr>
      <w:r w:rsidRPr="00961629">
        <w:rPr>
          <w:sz w:val="24"/>
          <w:szCs w:val="24"/>
          <w:u w:val="single"/>
        </w:rPr>
        <w:t>Youth Work: Principles &amp; Purposes</w:t>
      </w:r>
    </w:p>
    <w:p w14:paraId="72468011" w14:textId="7933F013" w:rsidR="00961629" w:rsidRDefault="004B011D" w:rsidP="00961629">
      <w:pPr>
        <w:rPr>
          <w:sz w:val="24"/>
          <w:szCs w:val="24"/>
        </w:rPr>
      </w:pPr>
      <w:r>
        <w:rPr>
          <w:sz w:val="24"/>
          <w:szCs w:val="24"/>
        </w:rPr>
        <w:t>A</w:t>
      </w:r>
      <w:r w:rsidR="00961629" w:rsidRPr="00961629">
        <w:rPr>
          <w:sz w:val="24"/>
          <w:szCs w:val="24"/>
        </w:rPr>
        <w:t xml:space="preserve">s well as </w:t>
      </w:r>
      <w:r w:rsidR="00D722E9">
        <w:rPr>
          <w:sz w:val="24"/>
          <w:szCs w:val="24"/>
        </w:rPr>
        <w:t xml:space="preserve">adhering to the </w:t>
      </w:r>
      <w:r w:rsidR="00961629">
        <w:rPr>
          <w:sz w:val="24"/>
          <w:szCs w:val="24"/>
        </w:rPr>
        <w:t>National Occupational Standards for youth work,</w:t>
      </w:r>
      <w:r w:rsidR="00D722E9">
        <w:rPr>
          <w:sz w:val="24"/>
          <w:szCs w:val="24"/>
        </w:rPr>
        <w:t xml:space="preserve"> in Wales we have an additional professional document, called </w:t>
      </w:r>
      <w:r w:rsidR="00D722E9" w:rsidRPr="00FB53AE">
        <w:rPr>
          <w:i/>
          <w:iCs/>
          <w:sz w:val="24"/>
          <w:szCs w:val="24"/>
        </w:rPr>
        <w:t>Youth Work in Wales: Principles &amp; Purposes</w:t>
      </w:r>
      <w:r w:rsidR="006706EB">
        <w:rPr>
          <w:i/>
          <w:iCs/>
          <w:sz w:val="24"/>
          <w:szCs w:val="24"/>
        </w:rPr>
        <w:t xml:space="preserve"> </w:t>
      </w:r>
      <w:hyperlink r:id="rId13" w:history="1">
        <w:r w:rsidR="00815A51" w:rsidRPr="00C05451">
          <w:rPr>
            <w:color w:val="FF0000"/>
            <w:u w:val="single"/>
          </w:rPr>
          <w:t>BOOKLET (</w:t>
        </w:r>
        <w:proofErr w:type="spellStart"/>
        <w:r w:rsidR="00815A51" w:rsidRPr="00C05451">
          <w:rPr>
            <w:color w:val="FF0000"/>
            <w:u w:val="single"/>
          </w:rPr>
          <w:t>wlga.wales</w:t>
        </w:r>
        <w:proofErr w:type="spellEnd"/>
        <w:r w:rsidR="00815A51" w:rsidRPr="00C05451">
          <w:rPr>
            <w:color w:val="FF0000"/>
            <w:u w:val="single"/>
          </w:rPr>
          <w:t>)</w:t>
        </w:r>
      </w:hyperlink>
      <w:r w:rsidR="00D722E9">
        <w:rPr>
          <w:sz w:val="24"/>
          <w:szCs w:val="24"/>
        </w:rPr>
        <w:t xml:space="preserve">, which </w:t>
      </w:r>
      <w:r w:rsidR="00FB53AE">
        <w:rPr>
          <w:sz w:val="24"/>
          <w:szCs w:val="24"/>
        </w:rPr>
        <w:t xml:space="preserve">draws on the NOS and </w:t>
      </w:r>
      <w:r w:rsidR="00D722E9">
        <w:rPr>
          <w:sz w:val="24"/>
          <w:szCs w:val="24"/>
        </w:rPr>
        <w:t>is written by the profession, for the profession</w:t>
      </w:r>
      <w:r w:rsidR="00FB53AE">
        <w:rPr>
          <w:sz w:val="24"/>
          <w:szCs w:val="24"/>
        </w:rPr>
        <w:t>.</w:t>
      </w:r>
      <w:r w:rsidR="00D722E9">
        <w:rPr>
          <w:sz w:val="24"/>
          <w:szCs w:val="24"/>
        </w:rPr>
        <w:t xml:space="preserve"> </w:t>
      </w:r>
      <w:r w:rsidR="008A3CFC">
        <w:rPr>
          <w:sz w:val="24"/>
          <w:szCs w:val="24"/>
        </w:rPr>
        <w:t xml:space="preserve">This is </w:t>
      </w:r>
      <w:r w:rsidR="009B72EC">
        <w:rPr>
          <w:sz w:val="24"/>
          <w:szCs w:val="24"/>
        </w:rPr>
        <w:t>underpinned by 5 central ‘pillars’, that youth work is:</w:t>
      </w:r>
    </w:p>
    <w:tbl>
      <w:tblPr>
        <w:tblStyle w:val="TableGrid"/>
        <w:tblW w:w="0" w:type="auto"/>
        <w:tblLook w:val="04A0" w:firstRow="1" w:lastRow="0" w:firstColumn="1" w:lastColumn="0" w:noHBand="0" w:noVBand="1"/>
      </w:tblPr>
      <w:tblGrid>
        <w:gridCol w:w="4508"/>
        <w:gridCol w:w="4508"/>
      </w:tblGrid>
      <w:tr w:rsidR="00714DEE" w14:paraId="12E5D76D" w14:textId="77777777" w:rsidTr="00714DEE">
        <w:tc>
          <w:tcPr>
            <w:tcW w:w="4508" w:type="dxa"/>
          </w:tcPr>
          <w:p w14:paraId="7480D179" w14:textId="46616D7D" w:rsidR="00714DEE" w:rsidRPr="00714DEE" w:rsidRDefault="00714DEE" w:rsidP="00714DEE">
            <w:pPr>
              <w:pStyle w:val="ListParagraph"/>
              <w:numPr>
                <w:ilvl w:val="0"/>
                <w:numId w:val="9"/>
              </w:numPr>
              <w:rPr>
                <w:sz w:val="24"/>
                <w:szCs w:val="24"/>
              </w:rPr>
            </w:pPr>
            <w:r w:rsidRPr="00714DEE">
              <w:rPr>
                <w:sz w:val="24"/>
                <w:szCs w:val="24"/>
              </w:rPr>
              <w:t>Educative</w:t>
            </w:r>
          </w:p>
        </w:tc>
        <w:tc>
          <w:tcPr>
            <w:tcW w:w="4508" w:type="dxa"/>
          </w:tcPr>
          <w:p w14:paraId="0CF0F4A3" w14:textId="4B9CC5C4" w:rsidR="00714DEE" w:rsidRPr="00714DEE" w:rsidRDefault="00714DEE" w:rsidP="00714DEE">
            <w:pPr>
              <w:pStyle w:val="ListParagraph"/>
              <w:numPr>
                <w:ilvl w:val="0"/>
                <w:numId w:val="9"/>
              </w:numPr>
              <w:rPr>
                <w:sz w:val="24"/>
                <w:szCs w:val="24"/>
              </w:rPr>
            </w:pPr>
            <w:r>
              <w:rPr>
                <w:sz w:val="24"/>
                <w:szCs w:val="24"/>
              </w:rPr>
              <w:t>Participative</w:t>
            </w:r>
          </w:p>
        </w:tc>
      </w:tr>
      <w:tr w:rsidR="00714DEE" w14:paraId="58BDADBF" w14:textId="77777777" w:rsidTr="00714DEE">
        <w:tc>
          <w:tcPr>
            <w:tcW w:w="4508" w:type="dxa"/>
          </w:tcPr>
          <w:p w14:paraId="16862BA5" w14:textId="1A89DFC2" w:rsidR="00714DEE" w:rsidRPr="00714DEE" w:rsidRDefault="00714DEE" w:rsidP="00714DEE">
            <w:pPr>
              <w:pStyle w:val="ListParagraph"/>
              <w:numPr>
                <w:ilvl w:val="0"/>
                <w:numId w:val="9"/>
              </w:numPr>
              <w:rPr>
                <w:sz w:val="24"/>
                <w:szCs w:val="24"/>
              </w:rPr>
            </w:pPr>
            <w:r>
              <w:rPr>
                <w:sz w:val="24"/>
                <w:szCs w:val="24"/>
              </w:rPr>
              <w:t>Expressive</w:t>
            </w:r>
          </w:p>
        </w:tc>
        <w:tc>
          <w:tcPr>
            <w:tcW w:w="4508" w:type="dxa"/>
          </w:tcPr>
          <w:p w14:paraId="34451183" w14:textId="70D02591" w:rsidR="00714DEE" w:rsidRPr="00714DEE" w:rsidRDefault="00714DEE" w:rsidP="00714DEE">
            <w:pPr>
              <w:pStyle w:val="ListParagraph"/>
              <w:numPr>
                <w:ilvl w:val="0"/>
                <w:numId w:val="9"/>
              </w:numPr>
              <w:rPr>
                <w:sz w:val="24"/>
                <w:szCs w:val="24"/>
              </w:rPr>
            </w:pPr>
            <w:r>
              <w:rPr>
                <w:sz w:val="24"/>
                <w:szCs w:val="24"/>
              </w:rPr>
              <w:t>Inclusive</w:t>
            </w:r>
          </w:p>
        </w:tc>
      </w:tr>
      <w:tr w:rsidR="00714DEE" w14:paraId="224BB426" w14:textId="77777777" w:rsidTr="00714DEE">
        <w:tc>
          <w:tcPr>
            <w:tcW w:w="4508" w:type="dxa"/>
          </w:tcPr>
          <w:p w14:paraId="7FBF6C72" w14:textId="022F9751" w:rsidR="00714DEE" w:rsidRPr="00714DEE" w:rsidRDefault="00714DEE" w:rsidP="00714DEE">
            <w:pPr>
              <w:pStyle w:val="ListParagraph"/>
              <w:numPr>
                <w:ilvl w:val="0"/>
                <w:numId w:val="9"/>
              </w:numPr>
              <w:rPr>
                <w:sz w:val="24"/>
                <w:szCs w:val="24"/>
              </w:rPr>
            </w:pPr>
            <w:r>
              <w:rPr>
                <w:sz w:val="24"/>
                <w:szCs w:val="24"/>
              </w:rPr>
              <w:t>Empowering</w:t>
            </w:r>
          </w:p>
        </w:tc>
        <w:tc>
          <w:tcPr>
            <w:tcW w:w="4508" w:type="dxa"/>
          </w:tcPr>
          <w:p w14:paraId="6DB05F7A" w14:textId="77777777" w:rsidR="00714DEE" w:rsidRDefault="00714DEE" w:rsidP="00961629">
            <w:pPr>
              <w:rPr>
                <w:sz w:val="24"/>
                <w:szCs w:val="24"/>
              </w:rPr>
            </w:pPr>
          </w:p>
        </w:tc>
      </w:tr>
    </w:tbl>
    <w:p w14:paraId="067F51F8" w14:textId="77777777" w:rsidR="007D3B8C" w:rsidRDefault="007D3B8C" w:rsidP="0087699B">
      <w:pPr>
        <w:rPr>
          <w:sz w:val="24"/>
          <w:szCs w:val="24"/>
          <w:u w:val="single"/>
        </w:rPr>
      </w:pPr>
    </w:p>
    <w:p w14:paraId="1AF6C0CD" w14:textId="681EF3E4" w:rsidR="0087699B" w:rsidRDefault="0087699B" w:rsidP="0087699B">
      <w:pPr>
        <w:rPr>
          <w:sz w:val="24"/>
          <w:szCs w:val="24"/>
          <w:u w:val="single"/>
        </w:rPr>
      </w:pPr>
      <w:r>
        <w:rPr>
          <w:sz w:val="24"/>
          <w:szCs w:val="24"/>
          <w:u w:val="single"/>
        </w:rPr>
        <w:t>Local Authority youth work audit</w:t>
      </w:r>
    </w:p>
    <w:p w14:paraId="2929FEF1" w14:textId="21687E20" w:rsidR="00A3248B" w:rsidRDefault="0087699B" w:rsidP="00AD348E">
      <w:pPr>
        <w:rPr>
          <w:sz w:val="24"/>
          <w:szCs w:val="24"/>
          <w:u w:val="single"/>
        </w:rPr>
      </w:pPr>
      <w:r>
        <w:rPr>
          <w:sz w:val="24"/>
          <w:szCs w:val="24"/>
        </w:rPr>
        <w:t xml:space="preserve">Data relating to local authority youth work, including funding, workforce, members and projects </w:t>
      </w:r>
      <w:proofErr w:type="gramStart"/>
      <w:r>
        <w:rPr>
          <w:sz w:val="24"/>
          <w:szCs w:val="24"/>
        </w:rPr>
        <w:t>can be found</w:t>
      </w:r>
      <w:proofErr w:type="gramEnd"/>
      <w:r>
        <w:rPr>
          <w:sz w:val="24"/>
          <w:szCs w:val="24"/>
        </w:rPr>
        <w:t xml:space="preserve"> here </w:t>
      </w:r>
      <w:hyperlink r:id="rId14" w:history="1">
        <w:r w:rsidR="00AD348E">
          <w:rPr>
            <w:rStyle w:val="Hyperlink"/>
          </w:rPr>
          <w:t>https://statswales.gov.wales/Catalogue/Education-and-Skills/Youth-Service</w:t>
        </w:r>
      </w:hyperlink>
    </w:p>
    <w:p w14:paraId="6224EC40" w14:textId="2004D363" w:rsidR="00D30CB2" w:rsidRPr="00D30CB2" w:rsidRDefault="00A3248B" w:rsidP="000E6959">
      <w:pPr>
        <w:rPr>
          <w:sz w:val="24"/>
          <w:szCs w:val="24"/>
          <w:u w:val="single"/>
        </w:rPr>
      </w:pPr>
      <w:r>
        <w:rPr>
          <w:sz w:val="24"/>
          <w:szCs w:val="24"/>
          <w:u w:val="single"/>
        </w:rPr>
        <w:t>National Assembly for Wales (</w:t>
      </w:r>
      <w:proofErr w:type="spellStart"/>
      <w:r>
        <w:rPr>
          <w:sz w:val="24"/>
          <w:szCs w:val="24"/>
          <w:u w:val="single"/>
        </w:rPr>
        <w:t>NAfW</w:t>
      </w:r>
      <w:proofErr w:type="spellEnd"/>
      <w:r>
        <w:rPr>
          <w:sz w:val="24"/>
          <w:szCs w:val="24"/>
          <w:u w:val="single"/>
        </w:rPr>
        <w:t xml:space="preserve">) </w:t>
      </w:r>
      <w:r w:rsidR="00D30CB2" w:rsidRPr="00D30CB2">
        <w:rPr>
          <w:sz w:val="24"/>
          <w:szCs w:val="24"/>
          <w:u w:val="single"/>
        </w:rPr>
        <w:t>Youth Work Inquiry</w:t>
      </w:r>
    </w:p>
    <w:p w14:paraId="3E44F2BA" w14:textId="2CA8C89D" w:rsidR="000E6959" w:rsidRDefault="000E6959" w:rsidP="000E6959">
      <w:pPr>
        <w:rPr>
          <w:sz w:val="24"/>
          <w:szCs w:val="24"/>
        </w:rPr>
      </w:pPr>
      <w:r>
        <w:rPr>
          <w:sz w:val="24"/>
          <w:szCs w:val="24"/>
        </w:rPr>
        <w:t xml:space="preserve">In 2016, the Children, Young People and </w:t>
      </w:r>
      <w:r w:rsidR="00984392">
        <w:rPr>
          <w:sz w:val="24"/>
          <w:szCs w:val="24"/>
        </w:rPr>
        <w:t>Education Committee in the National Assembly for Wales announced that it would be carrying out an inquiry into youth work</w:t>
      </w:r>
      <w:r w:rsidR="008125DB">
        <w:rPr>
          <w:sz w:val="24"/>
          <w:szCs w:val="24"/>
        </w:rPr>
        <w:t xml:space="preserve"> and published its findings and recommendations </w:t>
      </w:r>
      <w:r w:rsidR="00245F01">
        <w:rPr>
          <w:sz w:val="24"/>
          <w:szCs w:val="24"/>
        </w:rPr>
        <w:t xml:space="preserve">in a report called </w:t>
      </w:r>
      <w:r w:rsidR="00245F01" w:rsidRPr="003927D0">
        <w:rPr>
          <w:i/>
          <w:iCs/>
          <w:sz w:val="24"/>
          <w:szCs w:val="24"/>
        </w:rPr>
        <w:t xml:space="preserve">What type of Youth Service does Wales </w:t>
      </w:r>
      <w:r w:rsidR="00245F01" w:rsidRPr="003927D0">
        <w:rPr>
          <w:i/>
          <w:iCs/>
          <w:sz w:val="24"/>
          <w:szCs w:val="24"/>
        </w:rPr>
        <w:lastRenderedPageBreak/>
        <w:t>want</w:t>
      </w:r>
      <w:r w:rsidR="003927D0">
        <w:rPr>
          <w:i/>
          <w:iCs/>
          <w:sz w:val="24"/>
          <w:szCs w:val="24"/>
        </w:rPr>
        <w:t>?</w:t>
      </w:r>
      <w:r w:rsidR="003927D0">
        <w:rPr>
          <w:sz w:val="24"/>
          <w:szCs w:val="24"/>
        </w:rPr>
        <w:t xml:space="preserve"> in December 2016 </w:t>
      </w:r>
      <w:hyperlink r:id="rId15" w:history="1">
        <w:r w:rsidR="003927D0">
          <w:rPr>
            <w:rStyle w:val="Hyperlink"/>
          </w:rPr>
          <w:t>https://www.assembly.wales/laid%20documents/cr-ld10870/cr-ld10870-e.pdf</w:t>
        </w:r>
      </w:hyperlink>
      <w:r w:rsidR="003927D0">
        <w:rPr>
          <w:sz w:val="24"/>
          <w:szCs w:val="24"/>
        </w:rPr>
        <w:t xml:space="preserve">  </w:t>
      </w:r>
    </w:p>
    <w:p w14:paraId="5E1EDA96" w14:textId="2309B659" w:rsidR="001C2BA1" w:rsidRDefault="007C584B" w:rsidP="000E6959">
      <w:pPr>
        <w:rPr>
          <w:sz w:val="24"/>
          <w:szCs w:val="24"/>
        </w:rPr>
      </w:pPr>
      <w:r>
        <w:rPr>
          <w:sz w:val="24"/>
          <w:szCs w:val="24"/>
        </w:rPr>
        <w:t xml:space="preserve">Welsh Government </w:t>
      </w:r>
      <w:r w:rsidR="00BC7C20">
        <w:rPr>
          <w:sz w:val="24"/>
          <w:szCs w:val="24"/>
        </w:rPr>
        <w:t xml:space="preserve">(WG) </w:t>
      </w:r>
      <w:r>
        <w:rPr>
          <w:sz w:val="24"/>
          <w:szCs w:val="24"/>
        </w:rPr>
        <w:t>produced its response</w:t>
      </w:r>
      <w:r w:rsidR="002E554C">
        <w:rPr>
          <w:sz w:val="24"/>
          <w:szCs w:val="24"/>
        </w:rPr>
        <w:t xml:space="preserve"> to the report </w:t>
      </w:r>
      <w:r w:rsidR="00F442F3">
        <w:rPr>
          <w:sz w:val="24"/>
          <w:szCs w:val="24"/>
        </w:rPr>
        <w:t xml:space="preserve">in the following February (2017) </w:t>
      </w:r>
      <w:hyperlink r:id="rId16" w:history="1">
        <w:r w:rsidR="007C361D" w:rsidRPr="00E57105">
          <w:rPr>
            <w:rStyle w:val="Hyperlink"/>
          </w:rPr>
          <w:t xml:space="preserve">https://www.assembly.wales/laid%20documents/gen-ld10920/gen-ld10920-e.pdf </w:t>
        </w:r>
        <w:r w:rsidR="007C361D" w:rsidRPr="00E57105">
          <w:rPr>
            <w:rStyle w:val="Hyperlink"/>
            <w:sz w:val="24"/>
            <w:szCs w:val="24"/>
          </w:rPr>
          <w:t>in February 2017</w:t>
        </w:r>
      </w:hyperlink>
    </w:p>
    <w:p w14:paraId="0D9444E9" w14:textId="4030B6C1" w:rsidR="00422E5B" w:rsidRPr="00422E5B" w:rsidRDefault="00422E5B" w:rsidP="000E6959">
      <w:pPr>
        <w:rPr>
          <w:sz w:val="24"/>
          <w:szCs w:val="24"/>
          <w:u w:val="single"/>
        </w:rPr>
      </w:pPr>
      <w:r w:rsidRPr="00422E5B">
        <w:rPr>
          <w:sz w:val="24"/>
          <w:szCs w:val="24"/>
          <w:u w:val="single"/>
        </w:rPr>
        <w:t>Interim Youth Work Board and new Youth Work Strategy</w:t>
      </w:r>
    </w:p>
    <w:p w14:paraId="4AB48A6A" w14:textId="5DF0B85B" w:rsidR="00BC7C20" w:rsidRDefault="00BC7C20" w:rsidP="000E6959">
      <w:r>
        <w:rPr>
          <w:sz w:val="24"/>
          <w:szCs w:val="24"/>
        </w:rPr>
        <w:t>WG’s response</w:t>
      </w:r>
      <w:r w:rsidR="00C82B74">
        <w:rPr>
          <w:sz w:val="24"/>
          <w:szCs w:val="24"/>
        </w:rPr>
        <w:t xml:space="preserve"> includ</w:t>
      </w:r>
      <w:r>
        <w:rPr>
          <w:sz w:val="24"/>
          <w:szCs w:val="24"/>
        </w:rPr>
        <w:t>ed</w:t>
      </w:r>
      <w:r w:rsidR="00C82B74">
        <w:rPr>
          <w:sz w:val="24"/>
          <w:szCs w:val="24"/>
        </w:rPr>
        <w:t xml:space="preserve"> a commitment to establish an Interim Youth Work Board, tasked with </w:t>
      </w:r>
      <w:r w:rsidR="00151353">
        <w:rPr>
          <w:sz w:val="24"/>
          <w:szCs w:val="24"/>
        </w:rPr>
        <w:t xml:space="preserve">developing a new youth work strategy, which was published in June 2019 </w:t>
      </w:r>
      <w:r w:rsidR="00186AB6">
        <w:rPr>
          <w:sz w:val="24"/>
          <w:szCs w:val="24"/>
        </w:rPr>
        <w:t xml:space="preserve"> </w:t>
      </w:r>
      <w:r>
        <w:rPr>
          <w:sz w:val="24"/>
          <w:szCs w:val="24"/>
        </w:rPr>
        <w:t>-</w:t>
      </w:r>
      <w:hyperlink r:id="rId17" w:history="1">
        <w:r w:rsidR="00F46F7A" w:rsidRPr="00E57105">
          <w:rPr>
            <w:rStyle w:val="Hyperlink"/>
          </w:rPr>
          <w:t>https://gov.wales/sites/default/files/publications/2019-06/youth-work-strategy-for-wales.pdf</w:t>
        </w:r>
      </w:hyperlink>
      <w:r w:rsidR="0052041A">
        <w:t xml:space="preserve"> </w:t>
      </w:r>
    </w:p>
    <w:p w14:paraId="3356AE80" w14:textId="56B31587" w:rsidR="00F037C2" w:rsidRDefault="0052041A" w:rsidP="000E6959">
      <w:pPr>
        <w:rPr>
          <w:sz w:val="24"/>
          <w:szCs w:val="24"/>
        </w:rPr>
      </w:pPr>
      <w:r w:rsidRPr="0052041A">
        <w:rPr>
          <w:sz w:val="24"/>
          <w:szCs w:val="24"/>
        </w:rPr>
        <w:t xml:space="preserve">The strategy </w:t>
      </w:r>
      <w:r>
        <w:rPr>
          <w:sz w:val="24"/>
          <w:szCs w:val="24"/>
        </w:rPr>
        <w:t>articulates four main themes of work</w:t>
      </w:r>
      <w:r w:rsidR="005F00F8">
        <w:rPr>
          <w:sz w:val="24"/>
          <w:szCs w:val="24"/>
        </w:rPr>
        <w:t>, each of which is</w:t>
      </w:r>
      <w:r w:rsidR="0036323B">
        <w:rPr>
          <w:sz w:val="24"/>
          <w:szCs w:val="24"/>
        </w:rPr>
        <w:t xml:space="preserve"> being </w:t>
      </w:r>
      <w:r w:rsidR="005F00F8">
        <w:rPr>
          <w:sz w:val="24"/>
          <w:szCs w:val="24"/>
        </w:rPr>
        <w:t>developed</w:t>
      </w:r>
      <w:r w:rsidR="0036323B">
        <w:rPr>
          <w:sz w:val="24"/>
          <w:szCs w:val="24"/>
        </w:rPr>
        <w:t xml:space="preserve"> by a Strategic Participation Group (SPG)</w:t>
      </w:r>
      <w:r w:rsidR="005F00F8">
        <w:rPr>
          <w:sz w:val="24"/>
          <w:szCs w:val="24"/>
        </w:rPr>
        <w:t>, which reports to the Board</w:t>
      </w:r>
      <w:r w:rsidR="001A31A0">
        <w:rPr>
          <w:sz w:val="24"/>
          <w:szCs w:val="24"/>
        </w:rPr>
        <w:t>:</w:t>
      </w:r>
    </w:p>
    <w:p w14:paraId="26462A1E" w14:textId="5CEAB990" w:rsidR="009B4D57" w:rsidRPr="006E759D" w:rsidRDefault="00F037C2" w:rsidP="000E6959">
      <w:pPr>
        <w:rPr>
          <w:sz w:val="24"/>
          <w:szCs w:val="24"/>
        </w:rPr>
      </w:pPr>
      <w:r w:rsidRPr="006E759D">
        <w:rPr>
          <w:noProof/>
          <w:sz w:val="24"/>
          <w:szCs w:val="24"/>
          <w:lang w:eastAsia="en-GB"/>
        </w:rPr>
        <mc:AlternateContent>
          <mc:Choice Requires="wps">
            <w:drawing>
              <wp:anchor distT="45720" distB="45720" distL="114300" distR="114300" simplePos="0" relativeHeight="251663360" behindDoc="0" locked="0" layoutInCell="1" allowOverlap="1" wp14:anchorId="1A235726" wp14:editId="041FBBD0">
                <wp:simplePos x="0" y="0"/>
                <wp:positionH relativeFrom="margin">
                  <wp:align>right</wp:align>
                </wp:positionH>
                <wp:positionV relativeFrom="paragraph">
                  <wp:posOffset>363</wp:posOffset>
                </wp:positionV>
                <wp:extent cx="5720080" cy="1219200"/>
                <wp:effectExtent l="0" t="0" r="1397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219200"/>
                        </a:xfrm>
                        <a:prstGeom prst="rect">
                          <a:avLst/>
                        </a:prstGeom>
                        <a:solidFill>
                          <a:srgbClr val="FFFFFF"/>
                        </a:solidFill>
                        <a:ln w="9525">
                          <a:solidFill>
                            <a:srgbClr val="000000"/>
                          </a:solidFill>
                          <a:miter lim="800000"/>
                          <a:headEnd/>
                          <a:tailEnd/>
                        </a:ln>
                      </wps:spPr>
                      <wps:txbx>
                        <w:txbxContent>
                          <w:p w14:paraId="170484FB" w14:textId="327855AA" w:rsidR="00F037C2" w:rsidRDefault="00F037C2" w:rsidP="00F037C2">
                            <w:pPr>
                              <w:pStyle w:val="ListParagraph"/>
                              <w:numPr>
                                <w:ilvl w:val="0"/>
                                <w:numId w:val="2"/>
                              </w:numPr>
                              <w:rPr>
                                <w:sz w:val="24"/>
                                <w:szCs w:val="24"/>
                              </w:rPr>
                            </w:pPr>
                            <w:r>
                              <w:rPr>
                                <w:sz w:val="24"/>
                                <w:szCs w:val="24"/>
                              </w:rPr>
                              <w:t>Young People are thriving</w:t>
                            </w:r>
                          </w:p>
                          <w:p w14:paraId="236E5BAA" w14:textId="77777777" w:rsidR="00F037C2" w:rsidRDefault="00F037C2" w:rsidP="00F037C2">
                            <w:pPr>
                              <w:pStyle w:val="ListParagraph"/>
                              <w:numPr>
                                <w:ilvl w:val="0"/>
                                <w:numId w:val="2"/>
                              </w:numPr>
                              <w:rPr>
                                <w:sz w:val="24"/>
                                <w:szCs w:val="24"/>
                              </w:rPr>
                            </w:pPr>
                            <w:r>
                              <w:rPr>
                                <w:sz w:val="24"/>
                                <w:szCs w:val="24"/>
                              </w:rPr>
                              <w:t>Youth work is accessible and inclusive</w:t>
                            </w:r>
                          </w:p>
                          <w:p w14:paraId="5BBF515D" w14:textId="77777777" w:rsidR="00F037C2" w:rsidRDefault="00F037C2" w:rsidP="00F037C2">
                            <w:pPr>
                              <w:pStyle w:val="ListParagraph"/>
                              <w:numPr>
                                <w:ilvl w:val="0"/>
                                <w:numId w:val="2"/>
                              </w:numPr>
                              <w:rPr>
                                <w:sz w:val="24"/>
                                <w:szCs w:val="24"/>
                              </w:rPr>
                            </w:pPr>
                            <w:r>
                              <w:rPr>
                                <w:sz w:val="24"/>
                                <w:szCs w:val="24"/>
                              </w:rPr>
                              <w:t>Voluntary and paid professional youth work staff are supported throughout their careers to improve their youth work practice</w:t>
                            </w:r>
                          </w:p>
                          <w:p w14:paraId="55A136FF" w14:textId="77777777" w:rsidR="00F037C2" w:rsidRPr="001A31A0" w:rsidRDefault="00F037C2" w:rsidP="00F037C2">
                            <w:pPr>
                              <w:pStyle w:val="ListParagraph"/>
                              <w:numPr>
                                <w:ilvl w:val="0"/>
                                <w:numId w:val="2"/>
                              </w:numPr>
                              <w:rPr>
                                <w:sz w:val="24"/>
                                <w:szCs w:val="24"/>
                              </w:rPr>
                            </w:pPr>
                            <w:r>
                              <w:rPr>
                                <w:sz w:val="24"/>
                                <w:szCs w:val="24"/>
                              </w:rPr>
                              <w:t>Youth work is valued and understood</w:t>
                            </w:r>
                          </w:p>
                          <w:p w14:paraId="5D03EB30" w14:textId="2B107C2B" w:rsidR="00F037C2" w:rsidRDefault="00F03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235726" id="_x0000_s1027" type="#_x0000_t202" style="position:absolute;margin-left:399.2pt;margin-top:.05pt;width:450.4pt;height:96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">
                <v:textbox>
                  <w:txbxContent>
                    <w:p w14:paraId="170484FB" w14:textId="327855AA" w:rsidR="00F037C2" w:rsidRDefault="00F037C2" w:rsidP="00F037C2">
                      <w:pPr>
                        <w:pStyle w:val="ListParagraph"/>
                        <w:numPr>
                          <w:ilvl w:val="0"/>
                          <w:numId w:val="2"/>
                        </w:numPr>
                        <w:rPr>
                          <w:sz w:val="24"/>
                          <w:szCs w:val="24"/>
                        </w:rPr>
                      </w:pPr>
                      <w:r>
                        <w:rPr>
                          <w:sz w:val="24"/>
                          <w:szCs w:val="24"/>
                        </w:rPr>
                        <w:t xml:space="preserve">Young People are </w:t>
                      </w:r>
                      <w:proofErr w:type="gramStart"/>
                      <w:r>
                        <w:rPr>
                          <w:sz w:val="24"/>
                          <w:szCs w:val="24"/>
                        </w:rPr>
                        <w:t>thriving</w:t>
                      </w:r>
                      <w:proofErr w:type="gramEnd"/>
                    </w:p>
                    <w:p w14:paraId="236E5BAA" w14:textId="77777777" w:rsidR="00F037C2" w:rsidRDefault="00F037C2" w:rsidP="00F037C2">
                      <w:pPr>
                        <w:pStyle w:val="ListParagraph"/>
                        <w:numPr>
                          <w:ilvl w:val="0"/>
                          <w:numId w:val="2"/>
                        </w:numPr>
                        <w:rPr>
                          <w:sz w:val="24"/>
                          <w:szCs w:val="24"/>
                        </w:rPr>
                      </w:pPr>
                      <w:r>
                        <w:rPr>
                          <w:sz w:val="24"/>
                          <w:szCs w:val="24"/>
                        </w:rPr>
                        <w:t xml:space="preserve">Youth work is accessible and </w:t>
                      </w:r>
                      <w:proofErr w:type="gramStart"/>
                      <w:r>
                        <w:rPr>
                          <w:sz w:val="24"/>
                          <w:szCs w:val="24"/>
                        </w:rPr>
                        <w:t>inclusive</w:t>
                      </w:r>
                      <w:proofErr w:type="gramEnd"/>
                    </w:p>
                    <w:p w14:paraId="5BBF515D" w14:textId="77777777" w:rsidR="00F037C2" w:rsidRDefault="00F037C2" w:rsidP="00F037C2">
                      <w:pPr>
                        <w:pStyle w:val="ListParagraph"/>
                        <w:numPr>
                          <w:ilvl w:val="0"/>
                          <w:numId w:val="2"/>
                        </w:numPr>
                        <w:rPr>
                          <w:sz w:val="24"/>
                          <w:szCs w:val="24"/>
                        </w:rPr>
                      </w:pPr>
                      <w:r>
                        <w:rPr>
                          <w:sz w:val="24"/>
                          <w:szCs w:val="24"/>
                        </w:rPr>
                        <w:t xml:space="preserve">Voluntary and paid professional youth work staff are supported throughout their careers to improve their youth work </w:t>
                      </w:r>
                      <w:proofErr w:type="gramStart"/>
                      <w:r>
                        <w:rPr>
                          <w:sz w:val="24"/>
                          <w:szCs w:val="24"/>
                        </w:rPr>
                        <w:t>practice</w:t>
                      </w:r>
                      <w:proofErr w:type="gramEnd"/>
                    </w:p>
                    <w:p w14:paraId="55A136FF" w14:textId="77777777" w:rsidR="00F037C2" w:rsidRPr="001A31A0" w:rsidRDefault="00F037C2" w:rsidP="00F037C2">
                      <w:pPr>
                        <w:pStyle w:val="ListParagraph"/>
                        <w:numPr>
                          <w:ilvl w:val="0"/>
                          <w:numId w:val="2"/>
                        </w:numPr>
                        <w:rPr>
                          <w:sz w:val="24"/>
                          <w:szCs w:val="24"/>
                        </w:rPr>
                      </w:pPr>
                      <w:r>
                        <w:rPr>
                          <w:sz w:val="24"/>
                          <w:szCs w:val="24"/>
                        </w:rPr>
                        <w:t xml:space="preserve">Youth work is valued and </w:t>
                      </w:r>
                      <w:proofErr w:type="gramStart"/>
                      <w:r>
                        <w:rPr>
                          <w:sz w:val="24"/>
                          <w:szCs w:val="24"/>
                        </w:rPr>
                        <w:t>understood</w:t>
                      </w:r>
                      <w:proofErr w:type="gramEnd"/>
                    </w:p>
                    <w:p w14:paraId="5D03EB30" w14:textId="2B107C2B" w:rsidR="00F037C2" w:rsidRDefault="00F037C2"/>
                  </w:txbxContent>
                </v:textbox>
                <w10:wrap type="square" anchorx="margin"/>
              </v:shape>
            </w:pict>
          </mc:Fallback>
        </mc:AlternateContent>
      </w:r>
      <w:r w:rsidR="009B4D57" w:rsidRPr="006E759D">
        <w:rPr>
          <w:sz w:val="24"/>
          <w:szCs w:val="24"/>
        </w:rPr>
        <w:t>On 11</w:t>
      </w:r>
      <w:r w:rsidR="009B4D57" w:rsidRPr="006E759D">
        <w:rPr>
          <w:sz w:val="24"/>
          <w:szCs w:val="24"/>
          <w:vertAlign w:val="superscript"/>
        </w:rPr>
        <w:t>th</w:t>
      </w:r>
      <w:r w:rsidR="009B4D57" w:rsidRPr="006E759D">
        <w:rPr>
          <w:sz w:val="24"/>
          <w:szCs w:val="24"/>
        </w:rPr>
        <w:t xml:space="preserve"> January</w:t>
      </w:r>
      <w:r w:rsidR="003C6942" w:rsidRPr="006E759D">
        <w:rPr>
          <w:sz w:val="24"/>
          <w:szCs w:val="24"/>
        </w:rPr>
        <w:t xml:space="preserve"> 2021</w:t>
      </w:r>
      <w:r w:rsidR="009B4D57" w:rsidRPr="006E759D">
        <w:rPr>
          <w:sz w:val="24"/>
          <w:szCs w:val="24"/>
        </w:rPr>
        <w:t xml:space="preserve">, the Interim Youth Work Board published its </w:t>
      </w:r>
      <w:hyperlink r:id="rId18" w:history="1">
        <w:r w:rsidR="008B56AF" w:rsidRPr="006E759D">
          <w:rPr>
            <w:u w:val="single"/>
          </w:rPr>
          <w:t>Interim Youth Work Board report: time to deliver for the young people of Wales | GOV.WALES</w:t>
        </w:r>
      </w:hyperlink>
      <w:r w:rsidR="003C6942" w:rsidRPr="006E759D">
        <w:rPr>
          <w:sz w:val="24"/>
          <w:szCs w:val="24"/>
        </w:rPr>
        <w:t xml:space="preserve">. This </w:t>
      </w:r>
      <w:r w:rsidR="00F31205" w:rsidRPr="006E759D">
        <w:rPr>
          <w:sz w:val="24"/>
          <w:szCs w:val="24"/>
        </w:rPr>
        <w:t xml:space="preserve">was accompanied by </w:t>
      </w:r>
      <w:hyperlink r:id="rId19" w:history="1">
        <w:r w:rsidR="00326523" w:rsidRPr="006E759D">
          <w:rPr>
            <w:u w:val="single"/>
          </w:rPr>
          <w:t>Research to inform development of the Youth Work Strategy | GOV.WALES</w:t>
        </w:r>
      </w:hyperlink>
      <w:r w:rsidR="003C6942" w:rsidRPr="006E759D">
        <w:rPr>
          <w:sz w:val="24"/>
          <w:szCs w:val="24"/>
        </w:rPr>
        <w:t xml:space="preserve"> </w:t>
      </w:r>
    </w:p>
    <w:p w14:paraId="33DDBCEE" w14:textId="2D6C9979" w:rsidR="00F92860" w:rsidRPr="006E759D" w:rsidRDefault="00F92860" w:rsidP="000E6959">
      <w:pPr>
        <w:rPr>
          <w:sz w:val="24"/>
          <w:szCs w:val="24"/>
        </w:rPr>
      </w:pPr>
      <w:r w:rsidRPr="006E759D">
        <w:rPr>
          <w:sz w:val="24"/>
          <w:szCs w:val="24"/>
        </w:rPr>
        <w:t xml:space="preserve">The Board (which has been tasked with making recommendations for a more sustainable Youth Service in Wales) will produce a second report in the </w:t>
      </w:r>
      <w:proofErr w:type="gramStart"/>
      <w:r w:rsidRPr="006E759D">
        <w:rPr>
          <w:sz w:val="24"/>
          <w:szCs w:val="24"/>
        </w:rPr>
        <w:t>Summer</w:t>
      </w:r>
      <w:proofErr w:type="gramEnd"/>
      <w:r w:rsidRPr="006E759D">
        <w:rPr>
          <w:sz w:val="24"/>
          <w:szCs w:val="24"/>
        </w:rPr>
        <w:t xml:space="preserve"> of 2021 and will continue its work until the end of 2021</w:t>
      </w:r>
    </w:p>
    <w:p w14:paraId="6B9224CC" w14:textId="32A6BE76" w:rsidR="007C361D" w:rsidRDefault="007C361D" w:rsidP="000E6959">
      <w:pPr>
        <w:rPr>
          <w:sz w:val="24"/>
          <w:szCs w:val="24"/>
          <w:u w:val="single"/>
        </w:rPr>
      </w:pPr>
      <w:r w:rsidRPr="007C361D">
        <w:rPr>
          <w:sz w:val="24"/>
          <w:szCs w:val="24"/>
          <w:u w:val="single"/>
        </w:rPr>
        <w:t>Youth Work funding</w:t>
      </w:r>
    </w:p>
    <w:p w14:paraId="3C788DB6" w14:textId="7E61C795" w:rsidR="007C361D" w:rsidRDefault="00A96DD6" w:rsidP="000E6959">
      <w:pPr>
        <w:rPr>
          <w:sz w:val="24"/>
          <w:szCs w:val="24"/>
        </w:rPr>
      </w:pPr>
      <w:r w:rsidRPr="00A96DD6">
        <w:rPr>
          <w:sz w:val="24"/>
          <w:szCs w:val="24"/>
        </w:rPr>
        <w:t>Youth work in Wales is</w:t>
      </w:r>
      <w:r>
        <w:rPr>
          <w:sz w:val="24"/>
          <w:szCs w:val="24"/>
        </w:rPr>
        <w:t xml:space="preserve"> funded from a variety of sources</w:t>
      </w:r>
      <w:r w:rsidR="0075423C">
        <w:rPr>
          <w:sz w:val="24"/>
          <w:szCs w:val="24"/>
        </w:rPr>
        <w:t xml:space="preserve">. </w:t>
      </w:r>
      <w:proofErr w:type="gramStart"/>
      <w:r w:rsidR="002B49AA">
        <w:rPr>
          <w:sz w:val="24"/>
          <w:szCs w:val="24"/>
        </w:rPr>
        <w:t>In regard to</w:t>
      </w:r>
      <w:proofErr w:type="gramEnd"/>
      <w:r w:rsidR="002B49AA">
        <w:rPr>
          <w:sz w:val="24"/>
          <w:szCs w:val="24"/>
        </w:rPr>
        <w:t xml:space="preserve"> local authority funding, t</w:t>
      </w:r>
      <w:r w:rsidR="0075423C">
        <w:rPr>
          <w:sz w:val="24"/>
          <w:szCs w:val="24"/>
        </w:rPr>
        <w:t>he largest contribution comes from WG via the Revenue Support Grant (RSG)</w:t>
      </w:r>
      <w:r w:rsidR="00F9604E">
        <w:rPr>
          <w:sz w:val="24"/>
          <w:szCs w:val="24"/>
        </w:rPr>
        <w:t xml:space="preserve">, </w:t>
      </w:r>
      <w:r w:rsidR="002B49AA">
        <w:rPr>
          <w:sz w:val="24"/>
          <w:szCs w:val="24"/>
        </w:rPr>
        <w:t xml:space="preserve">an amount </w:t>
      </w:r>
      <w:r w:rsidR="00F9604E">
        <w:rPr>
          <w:sz w:val="24"/>
          <w:szCs w:val="24"/>
        </w:rPr>
        <w:t>which has in recent years reduced from £</w:t>
      </w:r>
      <w:r w:rsidR="005B5ABE">
        <w:rPr>
          <w:sz w:val="24"/>
          <w:szCs w:val="24"/>
        </w:rPr>
        <w:t xml:space="preserve">44.2m in 2010/11 to </w:t>
      </w:r>
      <w:r w:rsidR="00275227">
        <w:rPr>
          <w:sz w:val="24"/>
          <w:szCs w:val="24"/>
        </w:rPr>
        <w:t>£31.</w:t>
      </w:r>
      <w:r w:rsidR="00EF7D43">
        <w:rPr>
          <w:sz w:val="24"/>
          <w:szCs w:val="24"/>
        </w:rPr>
        <w:t>4</w:t>
      </w:r>
      <w:r w:rsidR="00275227">
        <w:rPr>
          <w:sz w:val="24"/>
          <w:szCs w:val="24"/>
        </w:rPr>
        <w:t>m in 201</w:t>
      </w:r>
      <w:r w:rsidR="00EF7D43">
        <w:rPr>
          <w:sz w:val="24"/>
          <w:szCs w:val="24"/>
        </w:rPr>
        <w:t>8</w:t>
      </w:r>
      <w:r w:rsidR="00275227">
        <w:rPr>
          <w:sz w:val="24"/>
          <w:szCs w:val="24"/>
        </w:rPr>
        <w:t>/1</w:t>
      </w:r>
      <w:r w:rsidR="00EF7D43">
        <w:rPr>
          <w:sz w:val="24"/>
          <w:szCs w:val="24"/>
        </w:rPr>
        <w:t>9</w:t>
      </w:r>
      <w:r w:rsidR="00275227">
        <w:rPr>
          <w:sz w:val="24"/>
          <w:szCs w:val="24"/>
        </w:rPr>
        <w:t xml:space="preserve">. WG announced a further </w:t>
      </w:r>
      <w:r w:rsidR="0017747B">
        <w:rPr>
          <w:sz w:val="24"/>
          <w:szCs w:val="24"/>
        </w:rPr>
        <w:t>£</w:t>
      </w:r>
      <w:r w:rsidR="00753098">
        <w:rPr>
          <w:sz w:val="24"/>
          <w:szCs w:val="24"/>
        </w:rPr>
        <w:t>6.2</w:t>
      </w:r>
      <w:r w:rsidR="0017747B">
        <w:rPr>
          <w:sz w:val="24"/>
          <w:szCs w:val="24"/>
        </w:rPr>
        <w:t xml:space="preserve">m via local authorities in 2019/20 and 2020/21 for </w:t>
      </w:r>
      <w:r w:rsidR="00753098">
        <w:rPr>
          <w:sz w:val="24"/>
          <w:szCs w:val="24"/>
        </w:rPr>
        <w:t>Wellbeing (£2.5m) and Youth Homelessness (£3.7m)</w:t>
      </w:r>
      <w:r w:rsidR="00AA30AB">
        <w:rPr>
          <w:sz w:val="24"/>
          <w:szCs w:val="24"/>
        </w:rPr>
        <w:t xml:space="preserve"> as part of the Youth Support Grant (YSG)</w:t>
      </w:r>
      <w:r w:rsidR="006709EF">
        <w:rPr>
          <w:sz w:val="24"/>
          <w:szCs w:val="24"/>
        </w:rPr>
        <w:t>, taking the total to £10m</w:t>
      </w:r>
      <w:r w:rsidR="00753098">
        <w:rPr>
          <w:sz w:val="24"/>
          <w:szCs w:val="24"/>
        </w:rPr>
        <w:t>.</w:t>
      </w:r>
      <w:r w:rsidR="002B49AA">
        <w:rPr>
          <w:sz w:val="24"/>
          <w:szCs w:val="24"/>
        </w:rPr>
        <w:t xml:space="preserve"> </w:t>
      </w:r>
      <w:r w:rsidR="00404E02">
        <w:rPr>
          <w:sz w:val="24"/>
          <w:szCs w:val="24"/>
        </w:rPr>
        <w:t>The previous Training Grant has ceased</w:t>
      </w:r>
      <w:r w:rsidR="00544E59">
        <w:rPr>
          <w:sz w:val="24"/>
          <w:szCs w:val="24"/>
        </w:rPr>
        <w:t>.</w:t>
      </w:r>
    </w:p>
    <w:p w14:paraId="477F9E58" w14:textId="77777777" w:rsidR="003F66A4" w:rsidRPr="003F66A4" w:rsidRDefault="003F66A4" w:rsidP="003F66A4">
      <w:pPr>
        <w:rPr>
          <w:sz w:val="24"/>
          <w:szCs w:val="24"/>
        </w:rPr>
      </w:pPr>
      <w:proofErr w:type="gramStart"/>
      <w:r w:rsidRPr="003F66A4">
        <w:rPr>
          <w:sz w:val="24"/>
          <w:szCs w:val="24"/>
        </w:rPr>
        <w:t>The voluntary youth work sector is supported by WG National Voluntary Youth Organisation (NVYO)</w:t>
      </w:r>
      <w:proofErr w:type="gramEnd"/>
      <w:r w:rsidRPr="003F66A4">
        <w:rPr>
          <w:sz w:val="24"/>
          <w:szCs w:val="24"/>
        </w:rPr>
        <w:t xml:space="preserve"> and CWVYS grant scheme, which provides £784k in 2020/21, divided between 8 nationally-focused organisations. The voluntary sector more widely is engaged in constant fundraising </w:t>
      </w:r>
      <w:proofErr w:type="gramStart"/>
      <w:r w:rsidRPr="003F66A4">
        <w:rPr>
          <w:sz w:val="24"/>
          <w:szCs w:val="24"/>
        </w:rPr>
        <w:t>exercises which</w:t>
      </w:r>
      <w:proofErr w:type="gramEnd"/>
      <w:r w:rsidRPr="003F66A4">
        <w:rPr>
          <w:sz w:val="24"/>
          <w:szCs w:val="24"/>
        </w:rPr>
        <w:t xml:space="preserve"> bring significant added economic value to Wales in the form of grants for revenue and some capital funding from a wide range of trusts, foundations, in-kind contributions in addition to local, regional and national campaigns.</w:t>
      </w:r>
    </w:p>
    <w:p w14:paraId="7340F4E1" w14:textId="77777777" w:rsidR="005506D3" w:rsidRDefault="005506D3" w:rsidP="00420E54">
      <w:pPr>
        <w:jc w:val="center"/>
        <w:rPr>
          <w:sz w:val="24"/>
          <w:szCs w:val="24"/>
          <w:u w:val="single"/>
        </w:rPr>
      </w:pPr>
    </w:p>
    <w:p w14:paraId="6432BAFA" w14:textId="77777777" w:rsidR="005506D3" w:rsidRDefault="005506D3" w:rsidP="00420E54">
      <w:pPr>
        <w:jc w:val="center"/>
        <w:rPr>
          <w:sz w:val="24"/>
          <w:szCs w:val="24"/>
          <w:u w:val="single"/>
        </w:rPr>
      </w:pPr>
    </w:p>
    <w:p w14:paraId="04898184" w14:textId="093C079A" w:rsidR="00FF1D3B" w:rsidRDefault="00C70B6F" w:rsidP="00420E54">
      <w:pPr>
        <w:jc w:val="center"/>
        <w:rPr>
          <w:sz w:val="24"/>
          <w:szCs w:val="24"/>
          <w:u w:val="single"/>
        </w:rPr>
      </w:pPr>
      <w:r>
        <w:rPr>
          <w:sz w:val="24"/>
          <w:szCs w:val="24"/>
          <w:u w:val="single"/>
        </w:rPr>
        <w:lastRenderedPageBreak/>
        <w:t xml:space="preserve">Wider </w:t>
      </w:r>
      <w:r w:rsidR="0044195B">
        <w:rPr>
          <w:sz w:val="24"/>
          <w:szCs w:val="24"/>
          <w:u w:val="single"/>
        </w:rPr>
        <w:t>P</w:t>
      </w:r>
      <w:r w:rsidR="00BA1AF3" w:rsidRPr="00BA1AF3">
        <w:rPr>
          <w:sz w:val="24"/>
          <w:szCs w:val="24"/>
          <w:u w:val="single"/>
        </w:rPr>
        <w:t>olicy</w:t>
      </w:r>
      <w:r w:rsidR="0044195B">
        <w:rPr>
          <w:sz w:val="24"/>
          <w:szCs w:val="24"/>
          <w:u w:val="single"/>
        </w:rPr>
        <w:t xml:space="preserve"> context</w:t>
      </w:r>
    </w:p>
    <w:p w14:paraId="73D3AF34" w14:textId="77777777" w:rsidR="00420E54" w:rsidRPr="00420E54" w:rsidRDefault="00420E54" w:rsidP="000E6959">
      <w:pPr>
        <w:rPr>
          <w:sz w:val="24"/>
          <w:szCs w:val="24"/>
          <w:u w:val="single"/>
        </w:rPr>
      </w:pPr>
      <w:r w:rsidRPr="00420E54">
        <w:rPr>
          <w:sz w:val="24"/>
          <w:szCs w:val="24"/>
          <w:u w:val="single"/>
        </w:rPr>
        <w:t>Youth Engagement &amp; Progression Framework</w:t>
      </w:r>
    </w:p>
    <w:p w14:paraId="1B1E5207" w14:textId="0C4E364F" w:rsidR="00BF5979" w:rsidRDefault="00362D5B" w:rsidP="000E6959">
      <w:pPr>
        <w:rPr>
          <w:sz w:val="24"/>
          <w:szCs w:val="24"/>
        </w:rPr>
      </w:pPr>
      <w:r>
        <w:rPr>
          <w:sz w:val="24"/>
          <w:szCs w:val="24"/>
        </w:rPr>
        <w:t xml:space="preserve">In 2013, WG produced its ‘flagship’ </w:t>
      </w:r>
      <w:r w:rsidR="00D82C2F">
        <w:rPr>
          <w:sz w:val="24"/>
          <w:szCs w:val="24"/>
        </w:rPr>
        <w:t>NEET Strategy, called the Youth Engagement &amp; Progression Framework (YEPF)</w:t>
      </w:r>
      <w:r w:rsidR="00AA1143">
        <w:rPr>
          <w:sz w:val="24"/>
          <w:szCs w:val="24"/>
        </w:rPr>
        <w:t xml:space="preserve">  </w:t>
      </w:r>
      <w:hyperlink r:id="rId20" w:history="1">
        <w:r w:rsidR="00AA1143">
          <w:rPr>
            <w:rStyle w:val="Hyperlink"/>
          </w:rPr>
          <w:t>https://gov.wales/sites/default/files/publications/2018-02/implementation-plan-youth-engagement-and-progression-framework.pdf</w:t>
        </w:r>
      </w:hyperlink>
      <w:r w:rsidR="00D82C2F">
        <w:rPr>
          <w:sz w:val="24"/>
          <w:szCs w:val="24"/>
        </w:rPr>
        <w:t xml:space="preserve">, developed in a fully </w:t>
      </w:r>
      <w:r w:rsidR="00AA1143">
        <w:rPr>
          <w:sz w:val="24"/>
          <w:szCs w:val="24"/>
        </w:rPr>
        <w:t>inclusive manner with the sector. T</w:t>
      </w:r>
      <w:r w:rsidR="00783895">
        <w:rPr>
          <w:sz w:val="24"/>
          <w:szCs w:val="24"/>
        </w:rPr>
        <w:t>he framework Implementation Plan</w:t>
      </w:r>
      <w:r w:rsidR="00972F49">
        <w:rPr>
          <w:sz w:val="24"/>
          <w:szCs w:val="24"/>
        </w:rPr>
        <w:t>, which has proven to be very successful,</w:t>
      </w:r>
      <w:r w:rsidR="00783895">
        <w:rPr>
          <w:sz w:val="24"/>
          <w:szCs w:val="24"/>
        </w:rPr>
        <w:t xml:space="preserve"> </w:t>
      </w:r>
      <w:r w:rsidR="006E70CD">
        <w:rPr>
          <w:sz w:val="24"/>
          <w:szCs w:val="24"/>
        </w:rPr>
        <w:t xml:space="preserve">includes 6 </w:t>
      </w:r>
      <w:r w:rsidR="00BC06B7">
        <w:rPr>
          <w:sz w:val="24"/>
          <w:szCs w:val="24"/>
        </w:rPr>
        <w:t xml:space="preserve">‘key elements’ </w:t>
      </w:r>
      <w:r w:rsidR="002F4078">
        <w:rPr>
          <w:sz w:val="24"/>
          <w:szCs w:val="24"/>
        </w:rPr>
        <w:t>to reduce the number of young people aged 16</w:t>
      </w:r>
      <w:r w:rsidR="00E06506">
        <w:rPr>
          <w:sz w:val="24"/>
          <w:szCs w:val="24"/>
        </w:rPr>
        <w:t>-18 and 19-24</w:t>
      </w:r>
      <w:r w:rsidR="002F4078">
        <w:rPr>
          <w:sz w:val="24"/>
          <w:szCs w:val="24"/>
        </w:rPr>
        <w:t xml:space="preserve"> </w:t>
      </w:r>
      <w:r w:rsidR="003E0005">
        <w:rPr>
          <w:sz w:val="24"/>
          <w:szCs w:val="24"/>
        </w:rPr>
        <w:t xml:space="preserve">who are </w:t>
      </w:r>
      <w:r w:rsidR="002F4078">
        <w:rPr>
          <w:sz w:val="24"/>
          <w:szCs w:val="24"/>
        </w:rPr>
        <w:t>Not in E</w:t>
      </w:r>
      <w:r w:rsidR="00744839">
        <w:rPr>
          <w:sz w:val="24"/>
          <w:szCs w:val="24"/>
        </w:rPr>
        <w:t>ducation, Employment or Training</w:t>
      </w:r>
      <w:r w:rsidR="00BF5979">
        <w:rPr>
          <w:sz w:val="24"/>
          <w:szCs w:val="24"/>
        </w:rPr>
        <w:t>:</w:t>
      </w:r>
    </w:p>
    <w:p w14:paraId="02842A66" w14:textId="2F861DC3" w:rsidR="00F037C2" w:rsidRDefault="00F037C2" w:rsidP="000E6959">
      <w:pPr>
        <w:rPr>
          <w:sz w:val="24"/>
          <w:szCs w:val="24"/>
        </w:rPr>
      </w:pPr>
      <w:r w:rsidRPr="00F037C2">
        <w:rPr>
          <w:noProof/>
          <w:sz w:val="24"/>
          <w:szCs w:val="24"/>
          <w:lang w:eastAsia="en-GB"/>
        </w:rPr>
        <mc:AlternateContent>
          <mc:Choice Requires="wps">
            <w:drawing>
              <wp:anchor distT="45720" distB="45720" distL="114300" distR="114300" simplePos="0" relativeHeight="251665408" behindDoc="0" locked="0" layoutInCell="1" allowOverlap="1" wp14:anchorId="2871D83E" wp14:editId="6180B4F5">
                <wp:simplePos x="0" y="0"/>
                <wp:positionH relativeFrom="margin">
                  <wp:align>right</wp:align>
                </wp:positionH>
                <wp:positionV relativeFrom="paragraph">
                  <wp:posOffset>238125</wp:posOffset>
                </wp:positionV>
                <wp:extent cx="5709285" cy="1382395"/>
                <wp:effectExtent l="0" t="0" r="24765"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382486"/>
                        </a:xfrm>
                        <a:prstGeom prst="rect">
                          <a:avLst/>
                        </a:prstGeom>
                        <a:solidFill>
                          <a:srgbClr val="FFFFFF"/>
                        </a:solidFill>
                        <a:ln w="9525">
                          <a:solidFill>
                            <a:srgbClr val="000000"/>
                          </a:solidFill>
                          <a:miter lim="800000"/>
                          <a:headEnd/>
                          <a:tailEnd/>
                        </a:ln>
                      </wps:spPr>
                      <wps:txbx>
                        <w:txbxContent>
                          <w:p w14:paraId="37A7822B" w14:textId="6DDA4835" w:rsidR="00F037C2" w:rsidRDefault="00F037C2" w:rsidP="00F037C2">
                            <w:pPr>
                              <w:pStyle w:val="ListParagraph"/>
                              <w:numPr>
                                <w:ilvl w:val="0"/>
                                <w:numId w:val="3"/>
                              </w:numPr>
                              <w:rPr>
                                <w:sz w:val="24"/>
                                <w:szCs w:val="24"/>
                              </w:rPr>
                            </w:pPr>
                            <w:r>
                              <w:rPr>
                                <w:sz w:val="24"/>
                                <w:szCs w:val="24"/>
                              </w:rPr>
                              <w:t>Identification</w:t>
                            </w:r>
                          </w:p>
                          <w:p w14:paraId="30396CA9" w14:textId="77777777" w:rsidR="00F037C2" w:rsidRDefault="00F037C2" w:rsidP="00F037C2">
                            <w:pPr>
                              <w:pStyle w:val="ListParagraph"/>
                              <w:numPr>
                                <w:ilvl w:val="0"/>
                                <w:numId w:val="3"/>
                              </w:numPr>
                              <w:rPr>
                                <w:sz w:val="24"/>
                                <w:szCs w:val="24"/>
                              </w:rPr>
                            </w:pPr>
                            <w:r>
                              <w:rPr>
                                <w:sz w:val="24"/>
                                <w:szCs w:val="24"/>
                              </w:rPr>
                              <w:t>Brokerage</w:t>
                            </w:r>
                          </w:p>
                          <w:p w14:paraId="260A5C59" w14:textId="77777777" w:rsidR="00F037C2" w:rsidRDefault="00F037C2" w:rsidP="00F037C2">
                            <w:pPr>
                              <w:pStyle w:val="ListParagraph"/>
                              <w:numPr>
                                <w:ilvl w:val="0"/>
                                <w:numId w:val="3"/>
                              </w:numPr>
                              <w:rPr>
                                <w:sz w:val="24"/>
                                <w:szCs w:val="24"/>
                              </w:rPr>
                            </w:pPr>
                            <w:r>
                              <w:rPr>
                                <w:sz w:val="24"/>
                                <w:szCs w:val="24"/>
                              </w:rPr>
                              <w:t>Tracking</w:t>
                            </w:r>
                          </w:p>
                          <w:p w14:paraId="76858AB6" w14:textId="77777777" w:rsidR="00F037C2" w:rsidRDefault="00F037C2" w:rsidP="00F037C2">
                            <w:pPr>
                              <w:pStyle w:val="ListParagraph"/>
                              <w:numPr>
                                <w:ilvl w:val="0"/>
                                <w:numId w:val="3"/>
                              </w:numPr>
                              <w:rPr>
                                <w:sz w:val="24"/>
                                <w:szCs w:val="24"/>
                              </w:rPr>
                            </w:pPr>
                            <w:r>
                              <w:rPr>
                                <w:sz w:val="24"/>
                                <w:szCs w:val="24"/>
                              </w:rPr>
                              <w:t>Provision</w:t>
                            </w:r>
                          </w:p>
                          <w:p w14:paraId="7C2753C9" w14:textId="77777777" w:rsidR="00F037C2" w:rsidRDefault="00F037C2" w:rsidP="00F037C2">
                            <w:pPr>
                              <w:pStyle w:val="ListParagraph"/>
                              <w:numPr>
                                <w:ilvl w:val="0"/>
                                <w:numId w:val="3"/>
                              </w:numPr>
                              <w:rPr>
                                <w:sz w:val="24"/>
                                <w:szCs w:val="24"/>
                              </w:rPr>
                            </w:pPr>
                            <w:r>
                              <w:rPr>
                                <w:sz w:val="24"/>
                                <w:szCs w:val="24"/>
                              </w:rPr>
                              <w:t>Employability and opportunities</w:t>
                            </w:r>
                          </w:p>
                          <w:p w14:paraId="0BC646FA" w14:textId="77777777" w:rsidR="00F037C2" w:rsidRPr="00BF5979" w:rsidRDefault="00F037C2" w:rsidP="00F037C2">
                            <w:pPr>
                              <w:pStyle w:val="ListParagraph"/>
                              <w:numPr>
                                <w:ilvl w:val="0"/>
                                <w:numId w:val="3"/>
                              </w:numPr>
                              <w:rPr>
                                <w:sz w:val="24"/>
                                <w:szCs w:val="24"/>
                              </w:rPr>
                            </w:pPr>
                            <w:r>
                              <w:rPr>
                                <w:sz w:val="24"/>
                                <w:szCs w:val="24"/>
                              </w:rPr>
                              <w:t>Accountability</w:t>
                            </w:r>
                          </w:p>
                          <w:p w14:paraId="307BC508" w14:textId="04A94C21" w:rsidR="00F037C2" w:rsidRDefault="00F037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1D83E" id="_x0000_s1028" type="#_x0000_t202" style="position:absolute;margin-left:398.35pt;margin-top:18.75pt;width:449.55pt;height:108.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">
                <v:textbox>
                  <w:txbxContent>
                    <w:p w14:paraId="37A7822B" w14:textId="6DDA4835" w:rsidR="00F037C2" w:rsidRDefault="00F037C2" w:rsidP="00F037C2">
                      <w:pPr>
                        <w:pStyle w:val="ListParagraph"/>
                        <w:numPr>
                          <w:ilvl w:val="0"/>
                          <w:numId w:val="3"/>
                        </w:numPr>
                        <w:rPr>
                          <w:sz w:val="24"/>
                          <w:szCs w:val="24"/>
                        </w:rPr>
                      </w:pPr>
                      <w:r>
                        <w:rPr>
                          <w:sz w:val="24"/>
                          <w:szCs w:val="24"/>
                        </w:rPr>
                        <w:t>Identification</w:t>
                      </w:r>
                    </w:p>
                    <w:p w14:paraId="30396CA9" w14:textId="77777777" w:rsidR="00F037C2" w:rsidRDefault="00F037C2" w:rsidP="00F037C2">
                      <w:pPr>
                        <w:pStyle w:val="ListParagraph"/>
                        <w:numPr>
                          <w:ilvl w:val="0"/>
                          <w:numId w:val="3"/>
                        </w:numPr>
                        <w:rPr>
                          <w:sz w:val="24"/>
                          <w:szCs w:val="24"/>
                        </w:rPr>
                      </w:pPr>
                      <w:r>
                        <w:rPr>
                          <w:sz w:val="24"/>
                          <w:szCs w:val="24"/>
                        </w:rPr>
                        <w:t>Brokerage</w:t>
                      </w:r>
                    </w:p>
                    <w:p w14:paraId="260A5C59" w14:textId="77777777" w:rsidR="00F037C2" w:rsidRDefault="00F037C2" w:rsidP="00F037C2">
                      <w:pPr>
                        <w:pStyle w:val="ListParagraph"/>
                        <w:numPr>
                          <w:ilvl w:val="0"/>
                          <w:numId w:val="3"/>
                        </w:numPr>
                        <w:rPr>
                          <w:sz w:val="24"/>
                          <w:szCs w:val="24"/>
                        </w:rPr>
                      </w:pPr>
                      <w:r>
                        <w:rPr>
                          <w:sz w:val="24"/>
                          <w:szCs w:val="24"/>
                        </w:rPr>
                        <w:t>Tracking</w:t>
                      </w:r>
                    </w:p>
                    <w:p w14:paraId="76858AB6" w14:textId="77777777" w:rsidR="00F037C2" w:rsidRDefault="00F037C2" w:rsidP="00F037C2">
                      <w:pPr>
                        <w:pStyle w:val="ListParagraph"/>
                        <w:numPr>
                          <w:ilvl w:val="0"/>
                          <w:numId w:val="3"/>
                        </w:numPr>
                        <w:rPr>
                          <w:sz w:val="24"/>
                          <w:szCs w:val="24"/>
                        </w:rPr>
                      </w:pPr>
                      <w:r>
                        <w:rPr>
                          <w:sz w:val="24"/>
                          <w:szCs w:val="24"/>
                        </w:rPr>
                        <w:t>Provision</w:t>
                      </w:r>
                    </w:p>
                    <w:p w14:paraId="7C2753C9" w14:textId="77777777" w:rsidR="00F037C2" w:rsidRDefault="00F037C2" w:rsidP="00F037C2">
                      <w:pPr>
                        <w:pStyle w:val="ListParagraph"/>
                        <w:numPr>
                          <w:ilvl w:val="0"/>
                          <w:numId w:val="3"/>
                        </w:numPr>
                        <w:rPr>
                          <w:sz w:val="24"/>
                          <w:szCs w:val="24"/>
                        </w:rPr>
                      </w:pPr>
                      <w:r>
                        <w:rPr>
                          <w:sz w:val="24"/>
                          <w:szCs w:val="24"/>
                        </w:rPr>
                        <w:t>Employability and opportunities</w:t>
                      </w:r>
                    </w:p>
                    <w:p w14:paraId="0BC646FA" w14:textId="77777777" w:rsidR="00F037C2" w:rsidRPr="00BF5979" w:rsidRDefault="00F037C2" w:rsidP="00F037C2">
                      <w:pPr>
                        <w:pStyle w:val="ListParagraph"/>
                        <w:numPr>
                          <w:ilvl w:val="0"/>
                          <w:numId w:val="3"/>
                        </w:numPr>
                        <w:rPr>
                          <w:sz w:val="24"/>
                          <w:szCs w:val="24"/>
                        </w:rPr>
                      </w:pPr>
                      <w:r>
                        <w:rPr>
                          <w:sz w:val="24"/>
                          <w:szCs w:val="24"/>
                        </w:rPr>
                        <w:t>Accountability</w:t>
                      </w:r>
                    </w:p>
                    <w:p w14:paraId="307BC508" w14:textId="04A94C21" w:rsidR="00F037C2" w:rsidRDefault="00F037C2"/>
                  </w:txbxContent>
                </v:textbox>
                <w10:wrap type="square" anchorx="margin"/>
              </v:shape>
            </w:pict>
          </mc:Fallback>
        </mc:AlternateContent>
      </w:r>
    </w:p>
    <w:p w14:paraId="6A18C11A" w14:textId="3FA5C235" w:rsidR="00F1249A" w:rsidRDefault="00DE276E" w:rsidP="000E6959">
      <w:pPr>
        <w:rPr>
          <w:sz w:val="24"/>
          <w:szCs w:val="24"/>
          <w:u w:val="single"/>
        </w:rPr>
      </w:pPr>
      <w:r>
        <w:rPr>
          <w:sz w:val="24"/>
          <w:szCs w:val="24"/>
        </w:rPr>
        <w:t xml:space="preserve">Youth work </w:t>
      </w:r>
      <w:proofErr w:type="gramStart"/>
      <w:r>
        <w:rPr>
          <w:sz w:val="24"/>
          <w:szCs w:val="24"/>
        </w:rPr>
        <w:t>has been recognised</w:t>
      </w:r>
      <w:proofErr w:type="gramEnd"/>
      <w:r>
        <w:rPr>
          <w:sz w:val="24"/>
          <w:szCs w:val="24"/>
        </w:rPr>
        <w:t xml:space="preserve"> as being key to the framework, particularly in its</w:t>
      </w:r>
      <w:r w:rsidR="006F43A0">
        <w:rPr>
          <w:sz w:val="24"/>
          <w:szCs w:val="24"/>
        </w:rPr>
        <w:t xml:space="preserve"> </w:t>
      </w:r>
      <w:r>
        <w:rPr>
          <w:sz w:val="24"/>
          <w:szCs w:val="24"/>
        </w:rPr>
        <w:t>contribution to identification, engagement</w:t>
      </w:r>
      <w:r w:rsidR="006F43A0">
        <w:rPr>
          <w:sz w:val="24"/>
          <w:szCs w:val="24"/>
        </w:rPr>
        <w:t xml:space="preserve"> and</w:t>
      </w:r>
      <w:r>
        <w:rPr>
          <w:sz w:val="24"/>
          <w:szCs w:val="24"/>
        </w:rPr>
        <w:t xml:space="preserve"> brokerage</w:t>
      </w:r>
      <w:r w:rsidR="006F43A0">
        <w:rPr>
          <w:sz w:val="24"/>
          <w:szCs w:val="24"/>
        </w:rPr>
        <w:t>.</w:t>
      </w:r>
      <w:r w:rsidR="00744839">
        <w:rPr>
          <w:sz w:val="24"/>
          <w:szCs w:val="24"/>
        </w:rPr>
        <w:t xml:space="preserve"> </w:t>
      </w:r>
      <w:r w:rsidR="006F43A0">
        <w:rPr>
          <w:sz w:val="24"/>
          <w:szCs w:val="24"/>
        </w:rPr>
        <w:t xml:space="preserve">The Framework </w:t>
      </w:r>
      <w:r w:rsidR="00D74892">
        <w:rPr>
          <w:sz w:val="24"/>
          <w:szCs w:val="24"/>
        </w:rPr>
        <w:t>is currently under review.</w:t>
      </w:r>
    </w:p>
    <w:p w14:paraId="05D91999" w14:textId="4E3F3673" w:rsidR="00071099" w:rsidRPr="00F67F4A" w:rsidRDefault="00071099" w:rsidP="000E6959">
      <w:pPr>
        <w:rPr>
          <w:sz w:val="24"/>
          <w:szCs w:val="24"/>
          <w:u w:val="single"/>
        </w:rPr>
      </w:pPr>
      <w:r w:rsidRPr="00F67F4A">
        <w:rPr>
          <w:sz w:val="24"/>
          <w:szCs w:val="24"/>
          <w:u w:val="single"/>
        </w:rPr>
        <w:t>New Curriculum</w:t>
      </w:r>
    </w:p>
    <w:p w14:paraId="07F0B9F9" w14:textId="465D058B" w:rsidR="0091646D" w:rsidRPr="00F81BA7" w:rsidRDefault="00420E54" w:rsidP="000E6959">
      <w:r w:rsidRPr="00420E54">
        <w:rPr>
          <w:sz w:val="24"/>
          <w:szCs w:val="24"/>
        </w:rPr>
        <w:t>Wales</w:t>
      </w:r>
      <w:r w:rsidR="00D74892">
        <w:rPr>
          <w:sz w:val="24"/>
          <w:szCs w:val="24"/>
        </w:rPr>
        <w:t xml:space="preserve"> is currently going through a ‘once in a lifetime’ </w:t>
      </w:r>
      <w:r w:rsidR="00746EF9">
        <w:rPr>
          <w:sz w:val="24"/>
          <w:szCs w:val="24"/>
        </w:rPr>
        <w:t xml:space="preserve">curriculum review. </w:t>
      </w:r>
      <w:r w:rsidR="00746EF9" w:rsidRPr="00CC73F5">
        <w:rPr>
          <w:i/>
          <w:iCs/>
          <w:sz w:val="24"/>
          <w:szCs w:val="24"/>
        </w:rPr>
        <w:t>Curriculum for Wales</w:t>
      </w:r>
      <w:r w:rsidR="00746EF9">
        <w:rPr>
          <w:sz w:val="24"/>
          <w:szCs w:val="24"/>
        </w:rPr>
        <w:t xml:space="preserve"> </w:t>
      </w:r>
      <w:hyperlink r:id="rId21" w:history="1">
        <w:r w:rsidR="00FA7FE4">
          <w:rPr>
            <w:rStyle w:val="Hyperlink"/>
          </w:rPr>
          <w:t>https://hwb.gov.wales/curriculum-for-wales/?_ga=2.174871522.1518768271.1587372355-1508754148.1586341948</w:t>
        </w:r>
      </w:hyperlink>
      <w:r w:rsidR="00C56FA6">
        <w:t>, is underpinned by four purposes</w:t>
      </w:r>
      <w:r w:rsidR="00477BF1">
        <w:t xml:space="preserve"> – for learners to be</w:t>
      </w:r>
      <w:r w:rsidR="00C22367">
        <w:t>come</w:t>
      </w:r>
      <w:r w:rsidR="00C56FA6">
        <w:t>:</w:t>
      </w:r>
    </w:p>
    <w:p w14:paraId="5C122731" w14:textId="77777777" w:rsidR="00C56FA6" w:rsidRPr="00C56FA6" w:rsidRDefault="00C56FA6" w:rsidP="00544E59">
      <w:pPr>
        <w:numPr>
          <w:ilvl w:val="0"/>
          <w:numId w:val="4"/>
        </w:numPr>
        <w:shd w:val="clear" w:color="auto" w:fill="FFFFFF"/>
        <w:spacing w:after="0" w:line="240" w:lineRule="auto"/>
        <w:ind w:left="697" w:hanging="357"/>
        <w:textAlignment w:val="baseline"/>
        <w:rPr>
          <w:rFonts w:eastAsia="Times New Roman" w:cstheme="minorHAnsi"/>
          <w:color w:val="1F1F1F"/>
          <w:sz w:val="24"/>
          <w:szCs w:val="24"/>
          <w:lang w:eastAsia="en-GB"/>
        </w:rPr>
      </w:pPr>
      <w:r w:rsidRPr="00C56FA6">
        <w:rPr>
          <w:rFonts w:eastAsia="Times New Roman" w:cstheme="minorHAnsi"/>
          <w:color w:val="1F1F1F"/>
          <w:sz w:val="24"/>
          <w:szCs w:val="24"/>
          <w:lang w:eastAsia="en-GB"/>
        </w:rPr>
        <w:t>ambitious, capable learners, ready to learn throughout their lives</w:t>
      </w:r>
    </w:p>
    <w:p w14:paraId="3F7657D8" w14:textId="77777777" w:rsidR="00C56FA6" w:rsidRPr="00C56FA6" w:rsidRDefault="00C56FA6" w:rsidP="00544E59">
      <w:pPr>
        <w:numPr>
          <w:ilvl w:val="0"/>
          <w:numId w:val="4"/>
        </w:numPr>
        <w:shd w:val="clear" w:color="auto" w:fill="FFFFFF"/>
        <w:spacing w:after="0" w:line="240" w:lineRule="auto"/>
        <w:ind w:left="697" w:hanging="357"/>
        <w:textAlignment w:val="baseline"/>
        <w:rPr>
          <w:rFonts w:eastAsia="Times New Roman" w:cstheme="minorHAnsi"/>
          <w:color w:val="1F1F1F"/>
          <w:sz w:val="24"/>
          <w:szCs w:val="24"/>
          <w:lang w:eastAsia="en-GB"/>
        </w:rPr>
      </w:pPr>
      <w:r w:rsidRPr="00C56FA6">
        <w:rPr>
          <w:rFonts w:eastAsia="Times New Roman" w:cstheme="minorHAnsi"/>
          <w:color w:val="1F1F1F"/>
          <w:sz w:val="24"/>
          <w:szCs w:val="24"/>
          <w:lang w:eastAsia="en-GB"/>
        </w:rPr>
        <w:t>enterprising, creative contributors, ready to play a full part in life and work</w:t>
      </w:r>
    </w:p>
    <w:p w14:paraId="3A14D987" w14:textId="77777777" w:rsidR="00C56FA6" w:rsidRPr="00C56FA6" w:rsidRDefault="00C56FA6" w:rsidP="00544E59">
      <w:pPr>
        <w:numPr>
          <w:ilvl w:val="0"/>
          <w:numId w:val="4"/>
        </w:numPr>
        <w:shd w:val="clear" w:color="auto" w:fill="FFFFFF"/>
        <w:spacing w:after="0" w:line="240" w:lineRule="auto"/>
        <w:ind w:left="697" w:hanging="357"/>
        <w:textAlignment w:val="baseline"/>
        <w:rPr>
          <w:rFonts w:eastAsia="Times New Roman" w:cstheme="minorHAnsi"/>
          <w:color w:val="1F1F1F"/>
          <w:sz w:val="24"/>
          <w:szCs w:val="24"/>
          <w:lang w:eastAsia="en-GB"/>
        </w:rPr>
      </w:pPr>
      <w:r w:rsidRPr="00C56FA6">
        <w:rPr>
          <w:rFonts w:eastAsia="Times New Roman" w:cstheme="minorHAnsi"/>
          <w:color w:val="1F1F1F"/>
          <w:sz w:val="24"/>
          <w:szCs w:val="24"/>
          <w:lang w:eastAsia="en-GB"/>
        </w:rPr>
        <w:t>ethical, informed citizens of Wales and the world</w:t>
      </w:r>
    </w:p>
    <w:p w14:paraId="4CE9E4A3" w14:textId="0D63A579" w:rsidR="00C56FA6" w:rsidRDefault="00C56FA6" w:rsidP="00544E59">
      <w:pPr>
        <w:numPr>
          <w:ilvl w:val="0"/>
          <w:numId w:val="4"/>
        </w:numPr>
        <w:shd w:val="clear" w:color="auto" w:fill="FFFFFF"/>
        <w:spacing w:after="0" w:line="240" w:lineRule="auto"/>
        <w:ind w:left="697" w:hanging="357"/>
        <w:textAlignment w:val="baseline"/>
        <w:rPr>
          <w:rFonts w:eastAsia="Times New Roman" w:cstheme="minorHAnsi"/>
          <w:color w:val="1F1F1F"/>
          <w:sz w:val="24"/>
          <w:szCs w:val="24"/>
          <w:lang w:eastAsia="en-GB"/>
        </w:rPr>
      </w:pPr>
      <w:r w:rsidRPr="00C56FA6">
        <w:rPr>
          <w:rFonts w:eastAsia="Times New Roman" w:cstheme="minorHAnsi"/>
          <w:color w:val="1F1F1F"/>
          <w:sz w:val="24"/>
          <w:szCs w:val="24"/>
          <w:lang w:eastAsia="en-GB"/>
        </w:rPr>
        <w:t>healthy, confident individuals, ready to lead fulfilling lives as valued members of society.</w:t>
      </w:r>
    </w:p>
    <w:p w14:paraId="60ACBCC5" w14:textId="2AC9BBB2" w:rsidR="00477BF1" w:rsidRDefault="00477BF1" w:rsidP="00477BF1">
      <w:pPr>
        <w:shd w:val="clear" w:color="auto" w:fill="FFFFFF"/>
        <w:spacing w:after="0" w:line="240" w:lineRule="auto"/>
        <w:textAlignment w:val="baseline"/>
        <w:rPr>
          <w:rFonts w:eastAsia="Times New Roman" w:cstheme="minorHAnsi"/>
          <w:color w:val="1F1F1F"/>
          <w:sz w:val="24"/>
          <w:szCs w:val="24"/>
          <w:lang w:eastAsia="en-GB"/>
        </w:rPr>
      </w:pPr>
      <w:r>
        <w:rPr>
          <w:rFonts w:eastAsia="Times New Roman" w:cstheme="minorHAnsi"/>
          <w:color w:val="1F1F1F"/>
          <w:sz w:val="24"/>
          <w:szCs w:val="24"/>
          <w:lang w:eastAsia="en-GB"/>
        </w:rPr>
        <w:t xml:space="preserve">and </w:t>
      </w:r>
      <w:r w:rsidR="00D96982">
        <w:rPr>
          <w:rFonts w:eastAsia="Times New Roman" w:cstheme="minorHAnsi"/>
          <w:color w:val="1F1F1F"/>
          <w:sz w:val="24"/>
          <w:szCs w:val="24"/>
          <w:lang w:eastAsia="en-GB"/>
        </w:rPr>
        <w:t>six Areas of Learning and Experience (</w:t>
      </w:r>
      <w:proofErr w:type="spellStart"/>
      <w:r w:rsidR="00D96982">
        <w:rPr>
          <w:rFonts w:eastAsia="Times New Roman" w:cstheme="minorHAnsi"/>
          <w:color w:val="1F1F1F"/>
          <w:sz w:val="24"/>
          <w:szCs w:val="24"/>
          <w:lang w:eastAsia="en-GB"/>
        </w:rPr>
        <w:t>AoLE’s</w:t>
      </w:r>
      <w:proofErr w:type="spellEnd"/>
      <w:r w:rsidR="00D96982">
        <w:rPr>
          <w:rFonts w:eastAsia="Times New Roman" w:cstheme="minorHAnsi"/>
          <w:color w:val="1F1F1F"/>
          <w:sz w:val="24"/>
          <w:szCs w:val="24"/>
          <w:lang w:eastAsia="en-GB"/>
        </w:rPr>
        <w:t>)</w:t>
      </w:r>
      <w:r w:rsidR="00544E59" w:rsidRPr="00544E59">
        <w:rPr>
          <w:rFonts w:eastAsia="Times New Roman" w:cstheme="minorHAnsi"/>
          <w:color w:val="1F1F1F"/>
          <w:sz w:val="24"/>
          <w:szCs w:val="24"/>
          <w:lang w:eastAsia="en-GB"/>
        </w:rPr>
        <w:t xml:space="preserve"> </w:t>
      </w:r>
      <w:r w:rsidR="00544E59">
        <w:rPr>
          <w:rFonts w:eastAsia="Times New Roman" w:cstheme="minorHAnsi"/>
          <w:color w:val="1F1F1F"/>
          <w:sz w:val="24"/>
          <w:szCs w:val="24"/>
          <w:lang w:eastAsia="en-GB"/>
        </w:rPr>
        <w:t>with Digital competence</w:t>
      </w:r>
      <w:r w:rsidR="00AB554D">
        <w:rPr>
          <w:rFonts w:eastAsia="Times New Roman" w:cstheme="minorHAnsi"/>
          <w:color w:val="1F1F1F"/>
          <w:sz w:val="24"/>
          <w:szCs w:val="24"/>
          <w:lang w:eastAsia="en-GB"/>
        </w:rPr>
        <w:t>,</w:t>
      </w:r>
      <w:r w:rsidR="00544E59">
        <w:rPr>
          <w:rFonts w:eastAsia="Times New Roman" w:cstheme="minorHAnsi"/>
          <w:color w:val="1F1F1F"/>
          <w:sz w:val="24"/>
          <w:szCs w:val="24"/>
          <w:lang w:eastAsia="en-GB"/>
        </w:rPr>
        <w:t xml:space="preserve"> Literacy and Numeracy being cross-curricular</w:t>
      </w:r>
      <w:r w:rsidR="00D96982">
        <w:rPr>
          <w:rFonts w:eastAsia="Times New Roman" w:cstheme="minorHAnsi"/>
          <w:color w:val="1F1F1F"/>
          <w:sz w:val="24"/>
          <w:szCs w:val="24"/>
          <w:lang w:eastAsia="en-GB"/>
        </w:rPr>
        <w:t>:</w:t>
      </w:r>
    </w:p>
    <w:p w14:paraId="2303817D" w14:textId="0314B393" w:rsidR="00F86B64" w:rsidRDefault="00F86B64" w:rsidP="00477BF1">
      <w:pPr>
        <w:shd w:val="clear" w:color="auto" w:fill="FFFFFF"/>
        <w:spacing w:after="0" w:line="240" w:lineRule="auto"/>
        <w:textAlignment w:val="baseline"/>
        <w:rPr>
          <w:rFonts w:eastAsia="Times New Roman" w:cstheme="minorHAnsi"/>
          <w:color w:val="1F1F1F"/>
          <w:sz w:val="24"/>
          <w:szCs w:val="24"/>
          <w:lang w:eastAsia="en-GB"/>
        </w:rPr>
      </w:pPr>
      <w:r w:rsidRPr="00F86B64">
        <w:rPr>
          <w:rFonts w:ascii="Calibri" w:eastAsia="Calibri" w:hAnsi="Calibri" w:cs="Calibri"/>
          <w:noProof/>
          <w:color w:val="000000"/>
          <w:lang w:eastAsia="en-GB"/>
        </w:rPr>
        <mc:AlternateContent>
          <mc:Choice Requires="wpg">
            <w:drawing>
              <wp:inline distT="0" distB="0" distL="0" distR="0" wp14:anchorId="503F64D5" wp14:editId="2E153338">
                <wp:extent cx="5562600" cy="1649186"/>
                <wp:effectExtent l="0" t="0" r="0" b="0"/>
                <wp:docPr id="7587" name="Group 7587"/>
                <wp:cNvGraphicFramePr/>
                <a:graphic xmlns:a="http://schemas.openxmlformats.org/drawingml/2006/main">
                  <a:graphicData uri="http://schemas.microsoft.com/office/word/2010/wordprocessingGroup">
                    <wpg:wgp>
                      <wpg:cNvGrpSpPr/>
                      <wpg:grpSpPr>
                        <a:xfrm>
                          <a:off x="0" y="0"/>
                          <a:ext cx="5562600" cy="1649186"/>
                          <a:chOff x="0" y="0"/>
                          <a:chExt cx="5076875" cy="1352206"/>
                        </a:xfrm>
                      </wpg:grpSpPr>
                      <wps:wsp>
                        <wps:cNvPr id="586" name="Rectangle 586"/>
                        <wps:cNvSpPr/>
                        <wps:spPr>
                          <a:xfrm>
                            <a:off x="305" y="465458"/>
                            <a:ext cx="45808" cy="206453"/>
                          </a:xfrm>
                          <a:prstGeom prst="rect">
                            <a:avLst/>
                          </a:prstGeom>
                          <a:ln>
                            <a:noFill/>
                          </a:ln>
                        </wps:spPr>
                        <wps:txbx>
                          <w:txbxContent>
                            <w:p w14:paraId="0A8B9CDE" w14:textId="77777777" w:rsidR="00F86B64" w:rsidRDefault="00F86B64" w:rsidP="00F86B64">
                              <w:r>
                                <w:t xml:space="preserve"> </w:t>
                              </w:r>
                            </w:p>
                          </w:txbxContent>
                        </wps:txbx>
                        <wps:bodyPr horzOverflow="overflow" vert="horz" lIns="0" tIns="0" rIns="0" bIns="0" rtlCol="0">
                          <a:noAutofit/>
                        </wps:bodyPr>
                      </wps:wsp>
                      <wps:wsp>
                        <wps:cNvPr id="593" name="Rectangle 593"/>
                        <wps:cNvSpPr/>
                        <wps:spPr>
                          <a:xfrm>
                            <a:off x="3658489" y="465458"/>
                            <a:ext cx="92427" cy="206453"/>
                          </a:xfrm>
                          <a:prstGeom prst="rect">
                            <a:avLst/>
                          </a:prstGeom>
                          <a:ln>
                            <a:noFill/>
                          </a:ln>
                        </wps:spPr>
                        <wps:txbx>
                          <w:txbxContent>
                            <w:p w14:paraId="290D9417" w14:textId="77777777" w:rsidR="00F86B64" w:rsidRDefault="00F86B64" w:rsidP="00F86B64">
                              <w:r>
                                <w:t xml:space="preserve">  </w:t>
                              </w:r>
                            </w:p>
                          </w:txbxContent>
                        </wps:txbx>
                        <wps:bodyPr horzOverflow="overflow" vert="horz" lIns="0" tIns="0" rIns="0" bIns="0" rtlCol="0">
                          <a:noAutofit/>
                        </wps:bodyPr>
                      </wps:wsp>
                      <wps:wsp>
                        <wps:cNvPr id="600" name="Rectangle 600"/>
                        <wps:cNvSpPr/>
                        <wps:spPr>
                          <a:xfrm>
                            <a:off x="5027422" y="1196978"/>
                            <a:ext cx="45808" cy="206453"/>
                          </a:xfrm>
                          <a:prstGeom prst="rect">
                            <a:avLst/>
                          </a:prstGeom>
                          <a:ln>
                            <a:noFill/>
                          </a:ln>
                        </wps:spPr>
                        <wps:txbx>
                          <w:txbxContent>
                            <w:p w14:paraId="08F70CFA" w14:textId="77777777" w:rsidR="00F86B64" w:rsidRDefault="00F86B64" w:rsidP="00F86B64">
                              <w:r>
                                <w:t xml:space="preserve"> </w:t>
                              </w:r>
                            </w:p>
                          </w:txbxContent>
                        </wps:txbx>
                        <wps:bodyPr horzOverflow="overflow" vert="horz" lIns="0" tIns="0" rIns="0" bIns="0" rtlCol="0">
                          <a:noAutofit/>
                        </wps:bodyPr>
                      </wps:wsp>
                      <pic:pic xmlns:pic="http://schemas.openxmlformats.org/drawingml/2006/picture">
                        <pic:nvPicPr>
                          <pic:cNvPr id="720" name="Picture 720"/>
                          <pic:cNvPicPr/>
                        </pic:nvPicPr>
                        <pic:blipFill>
                          <a:blip r:embed="rId22"/>
                          <a:stretch>
                            <a:fillRect/>
                          </a:stretch>
                        </pic:blipFill>
                        <pic:spPr>
                          <a:xfrm>
                            <a:off x="35052" y="39619"/>
                            <a:ext cx="1217708" cy="541027"/>
                          </a:xfrm>
                          <a:prstGeom prst="rect">
                            <a:avLst/>
                          </a:prstGeom>
                        </pic:spPr>
                      </pic:pic>
                      <pic:pic xmlns:pic="http://schemas.openxmlformats.org/drawingml/2006/picture">
                        <pic:nvPicPr>
                          <pic:cNvPr id="722" name="Picture 722"/>
                          <pic:cNvPicPr/>
                        </pic:nvPicPr>
                        <pic:blipFill>
                          <a:blip r:embed="rId23"/>
                          <a:stretch>
                            <a:fillRect/>
                          </a:stretch>
                        </pic:blipFill>
                        <pic:spPr>
                          <a:xfrm>
                            <a:off x="1828800" y="38108"/>
                            <a:ext cx="1275580" cy="542490"/>
                          </a:xfrm>
                          <a:prstGeom prst="rect">
                            <a:avLst/>
                          </a:prstGeom>
                        </pic:spPr>
                      </pic:pic>
                      <pic:pic xmlns:pic="http://schemas.openxmlformats.org/drawingml/2006/picture">
                        <pic:nvPicPr>
                          <pic:cNvPr id="724" name="Picture 724"/>
                          <pic:cNvPicPr/>
                        </pic:nvPicPr>
                        <pic:blipFill>
                          <a:blip r:embed="rId24"/>
                          <a:stretch>
                            <a:fillRect/>
                          </a:stretch>
                        </pic:blipFill>
                        <pic:spPr>
                          <a:xfrm>
                            <a:off x="3726180" y="0"/>
                            <a:ext cx="1350695" cy="580658"/>
                          </a:xfrm>
                          <a:prstGeom prst="rect">
                            <a:avLst/>
                          </a:prstGeom>
                        </pic:spPr>
                      </pic:pic>
                      <pic:pic xmlns:pic="http://schemas.openxmlformats.org/drawingml/2006/picture">
                        <pic:nvPicPr>
                          <pic:cNvPr id="726" name="Picture 726"/>
                          <pic:cNvPicPr/>
                        </pic:nvPicPr>
                        <pic:blipFill>
                          <a:blip r:embed="rId25"/>
                          <a:stretch>
                            <a:fillRect/>
                          </a:stretch>
                        </pic:blipFill>
                        <pic:spPr>
                          <a:xfrm>
                            <a:off x="0" y="702563"/>
                            <a:ext cx="1330619" cy="609590"/>
                          </a:xfrm>
                          <a:prstGeom prst="rect">
                            <a:avLst/>
                          </a:prstGeom>
                        </pic:spPr>
                      </pic:pic>
                      <pic:pic xmlns:pic="http://schemas.openxmlformats.org/drawingml/2006/picture">
                        <pic:nvPicPr>
                          <pic:cNvPr id="728" name="Picture 728"/>
                          <pic:cNvPicPr/>
                        </pic:nvPicPr>
                        <pic:blipFill>
                          <a:blip r:embed="rId26"/>
                          <a:stretch>
                            <a:fillRect/>
                          </a:stretch>
                        </pic:blipFill>
                        <pic:spPr>
                          <a:xfrm>
                            <a:off x="1828800" y="702568"/>
                            <a:ext cx="1326443" cy="600427"/>
                          </a:xfrm>
                          <a:prstGeom prst="rect">
                            <a:avLst/>
                          </a:prstGeom>
                        </pic:spPr>
                      </pic:pic>
                      <pic:pic xmlns:pic="http://schemas.openxmlformats.org/drawingml/2006/picture">
                        <pic:nvPicPr>
                          <pic:cNvPr id="730" name="Picture 730"/>
                          <pic:cNvPicPr/>
                        </pic:nvPicPr>
                        <pic:blipFill>
                          <a:blip r:embed="rId27"/>
                          <a:stretch>
                            <a:fillRect/>
                          </a:stretch>
                        </pic:blipFill>
                        <pic:spPr>
                          <a:xfrm>
                            <a:off x="3692652" y="696474"/>
                            <a:ext cx="1322094" cy="615730"/>
                          </a:xfrm>
                          <a:prstGeom prst="rect">
                            <a:avLst/>
                          </a:prstGeom>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3F64D5" id="Group 7587" o:spid="_x0000_s1029" style="width:438pt;height:129.85pt;mso-position-horizontal-relative:char;mso-position-vertical-relative:line" coordsize="50768,1352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">
                <v:rect id="Rectangle 586" o:spid="_x0000_s1030" style="position:absolute;left:3;top:46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14:paraId="0A8B9CDE" w14:textId="77777777" w:rsidR="00F86B64" w:rsidRDefault="00F86B64" w:rsidP="00F86B64">
                        <w:r>
                          <w:t xml:space="preserve"> </w:t>
                        </w:r>
                      </w:p>
                    </w:txbxContent>
                  </v:textbox>
                </v:rect>
                <v:rect id="Rectangle 593" o:spid="_x0000_s1031" style="position:absolute;left:36584;top:4654;width:92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290D9417" w14:textId="77777777" w:rsidR="00F86B64" w:rsidRDefault="00F86B64" w:rsidP="00F86B64">
                        <w:r>
                          <w:t xml:space="preserve">  </w:t>
                        </w:r>
                      </w:p>
                    </w:txbxContent>
                  </v:textbox>
                </v:rect>
                <v:rect id="Rectangle 600" o:spid="_x0000_s1032" style="position:absolute;left:50274;top:1196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08F70CFA" w14:textId="77777777" w:rsidR="00F86B64" w:rsidRDefault="00F86B64" w:rsidP="00F86B6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0" o:spid="_x0000_s1033" type="#_x0000_t75" style="position:absolute;left:350;top:396;width:12177;height: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">
                  <v:imagedata r:id="rId28" o:title=""/>
                </v:shape>
                <v:shape id="Picture 722" o:spid="_x0000_s1034" type="#_x0000_t75" style="position:absolute;left:18288;top:381;width:12755;height: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">
                  <v:imagedata r:id="rId29" o:title=""/>
                </v:shape>
                <v:shape id="Picture 724" o:spid="_x0000_s1035" type="#_x0000_t75" style="position:absolute;left:37261;width:13507;height:5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">
                  <v:imagedata r:id="rId30" o:title=""/>
                </v:shape>
                <v:shape id="Picture 726" o:spid="_x0000_s1036" type="#_x0000_t75" style="position:absolute;top:7025;width:13306;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">
                  <v:imagedata r:id="rId31" o:title=""/>
                </v:shape>
                <v:shape id="Picture 728" o:spid="_x0000_s1037" type="#_x0000_t75" style="position:absolute;left:18288;top:7025;width:13264;height:6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">
                  <v:imagedata r:id="rId32" o:title=""/>
                </v:shape>
                <v:shape id="Picture 730" o:spid="_x0000_s1038" type="#_x0000_t75" style="position:absolute;left:36926;top:6964;width:13221;height:6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">
                  <v:imagedata r:id="rId33" o:title=""/>
                </v:shape>
                <w10:anchorlock/>
              </v:group>
            </w:pict>
          </mc:Fallback>
        </mc:AlternateContent>
      </w:r>
    </w:p>
    <w:p w14:paraId="4C39C566" w14:textId="6E7788B0" w:rsidR="00E10CBE" w:rsidRDefault="00AB554D" w:rsidP="00477BF1">
      <w:pPr>
        <w:shd w:val="clear" w:color="auto" w:fill="FFFFFF"/>
        <w:spacing w:after="0" w:line="240" w:lineRule="auto"/>
        <w:textAlignment w:val="baseline"/>
        <w:rPr>
          <w:rFonts w:eastAsia="Times New Roman" w:cstheme="minorHAnsi"/>
          <w:color w:val="1F1F1F"/>
          <w:sz w:val="24"/>
          <w:szCs w:val="24"/>
          <w:lang w:eastAsia="en-GB"/>
        </w:rPr>
      </w:pPr>
      <w:r>
        <w:rPr>
          <w:noProof/>
          <w:lang w:eastAsia="en-GB"/>
        </w:rPr>
        <w:lastRenderedPageBreak/>
        <w:drawing>
          <wp:anchor distT="0" distB="0" distL="114300" distR="114300" simplePos="0" relativeHeight="251671552" behindDoc="0" locked="0" layoutInCell="1" allowOverlap="0" wp14:anchorId="2514883C" wp14:editId="65E34D8C">
            <wp:simplePos x="0" y="0"/>
            <wp:positionH relativeFrom="column">
              <wp:posOffset>3782695</wp:posOffset>
            </wp:positionH>
            <wp:positionV relativeFrom="paragraph">
              <wp:posOffset>200660</wp:posOffset>
            </wp:positionV>
            <wp:extent cx="1790700" cy="619760"/>
            <wp:effectExtent l="0" t="0" r="0" b="8890"/>
            <wp:wrapSquare wrapText="bothSides"/>
            <wp:docPr id="93706" name="Picture 93706"/>
            <wp:cNvGraphicFramePr/>
            <a:graphic xmlns:a="http://schemas.openxmlformats.org/drawingml/2006/main">
              <a:graphicData uri="http://schemas.openxmlformats.org/drawingml/2006/picture">
                <pic:pic xmlns:pic="http://schemas.openxmlformats.org/drawingml/2006/picture">
                  <pic:nvPicPr>
                    <pic:cNvPr id="93706" name="Picture 93706"/>
                    <pic:cNvPicPr/>
                  </pic:nvPicPr>
                  <pic:blipFill>
                    <a:blip r:embed="rId34"/>
                    <a:stretch>
                      <a:fillRect/>
                    </a:stretch>
                  </pic:blipFill>
                  <pic:spPr>
                    <a:xfrm>
                      <a:off x="0" y="0"/>
                      <a:ext cx="1790700" cy="619760"/>
                    </a:xfrm>
                    <a:prstGeom prst="rect">
                      <a:avLst/>
                    </a:prstGeom>
                  </pic:spPr>
                </pic:pic>
              </a:graphicData>
            </a:graphic>
            <wp14:sizeRelH relativeFrom="margin">
              <wp14:pctWidth>0</wp14:pctWidth>
            </wp14:sizeRelH>
            <wp14:sizeRelV relativeFrom="margin">
              <wp14:pctHeight>0</wp14:pctHeight>
            </wp14:sizeRelV>
          </wp:anchor>
        </w:drawing>
      </w:r>
      <w:r w:rsidR="00E10CBE">
        <w:rPr>
          <w:noProof/>
          <w:lang w:eastAsia="en-GB"/>
        </w:rPr>
        <w:drawing>
          <wp:anchor distT="0" distB="0" distL="114300" distR="114300" simplePos="0" relativeHeight="251667456" behindDoc="0" locked="0" layoutInCell="1" allowOverlap="0" wp14:anchorId="1E1D6B67" wp14:editId="5DDF94BA">
            <wp:simplePos x="0" y="0"/>
            <wp:positionH relativeFrom="margin">
              <wp:align>left</wp:align>
            </wp:positionH>
            <wp:positionV relativeFrom="paragraph">
              <wp:posOffset>187960</wp:posOffset>
            </wp:positionV>
            <wp:extent cx="1577975" cy="641985"/>
            <wp:effectExtent l="0" t="0" r="3175" b="5715"/>
            <wp:wrapSquare wrapText="bothSides"/>
            <wp:docPr id="2570" name="Picture 2570"/>
            <wp:cNvGraphicFramePr/>
            <a:graphic xmlns:a="http://schemas.openxmlformats.org/drawingml/2006/main">
              <a:graphicData uri="http://schemas.openxmlformats.org/drawingml/2006/picture">
                <pic:pic xmlns:pic="http://schemas.openxmlformats.org/drawingml/2006/picture">
                  <pic:nvPicPr>
                    <pic:cNvPr id="2570" name="Picture 2570"/>
                    <pic:cNvPicPr/>
                  </pic:nvPicPr>
                  <pic:blipFill>
                    <a:blip r:embed="rId35"/>
                    <a:stretch>
                      <a:fillRect/>
                    </a:stretch>
                  </pic:blipFill>
                  <pic:spPr>
                    <a:xfrm>
                      <a:off x="0" y="0"/>
                      <a:ext cx="1577975" cy="641985"/>
                    </a:xfrm>
                    <a:prstGeom prst="rect">
                      <a:avLst/>
                    </a:prstGeom>
                  </pic:spPr>
                </pic:pic>
              </a:graphicData>
            </a:graphic>
            <wp14:sizeRelH relativeFrom="margin">
              <wp14:pctWidth>0</wp14:pctWidth>
            </wp14:sizeRelH>
            <wp14:sizeRelV relativeFrom="margin">
              <wp14:pctHeight>0</wp14:pctHeight>
            </wp14:sizeRelV>
          </wp:anchor>
        </w:drawing>
      </w:r>
    </w:p>
    <w:p w14:paraId="2944D59E" w14:textId="2C2D895D" w:rsidR="00C56FA6" w:rsidRDefault="00CD411F" w:rsidP="00D968EA">
      <w:pPr>
        <w:shd w:val="clear" w:color="auto" w:fill="FFFFFF"/>
        <w:spacing w:after="0" w:line="240" w:lineRule="auto"/>
        <w:textAlignment w:val="baseline"/>
      </w:pPr>
      <w:r>
        <w:rPr>
          <w:noProof/>
          <w:lang w:eastAsia="en-GB"/>
        </w:rPr>
        <w:drawing>
          <wp:anchor distT="0" distB="0" distL="114300" distR="114300" simplePos="0" relativeHeight="251669504" behindDoc="0" locked="0" layoutInCell="1" allowOverlap="0" wp14:anchorId="1EF60651" wp14:editId="6363DCE9">
            <wp:simplePos x="0" y="0"/>
            <wp:positionH relativeFrom="column">
              <wp:posOffset>1757680</wp:posOffset>
            </wp:positionH>
            <wp:positionV relativeFrom="paragraph">
              <wp:posOffset>6985</wp:posOffset>
            </wp:positionV>
            <wp:extent cx="1866900" cy="663575"/>
            <wp:effectExtent l="0" t="0" r="0" b="3175"/>
            <wp:wrapSquare wrapText="bothSides"/>
            <wp:docPr id="2573" name="Picture 2573"/>
            <wp:cNvGraphicFramePr/>
            <a:graphic xmlns:a="http://schemas.openxmlformats.org/drawingml/2006/main">
              <a:graphicData uri="http://schemas.openxmlformats.org/drawingml/2006/picture">
                <pic:pic xmlns:pic="http://schemas.openxmlformats.org/drawingml/2006/picture">
                  <pic:nvPicPr>
                    <pic:cNvPr id="2573" name="Picture 2573"/>
                    <pic:cNvPicPr/>
                  </pic:nvPicPr>
                  <pic:blipFill>
                    <a:blip r:embed="rId36"/>
                    <a:stretch>
                      <a:fillRect/>
                    </a:stretch>
                  </pic:blipFill>
                  <pic:spPr>
                    <a:xfrm>
                      <a:off x="0" y="0"/>
                      <a:ext cx="1866900" cy="663575"/>
                    </a:xfrm>
                    <a:prstGeom prst="rect">
                      <a:avLst/>
                    </a:prstGeom>
                  </pic:spPr>
                </pic:pic>
              </a:graphicData>
            </a:graphic>
            <wp14:sizeRelH relativeFrom="margin">
              <wp14:pctWidth>0</wp14:pctWidth>
            </wp14:sizeRelH>
            <wp14:sizeRelV relativeFrom="margin">
              <wp14:pctHeight>0</wp14:pctHeight>
            </wp14:sizeRelV>
          </wp:anchor>
        </w:drawing>
      </w:r>
    </w:p>
    <w:p w14:paraId="7292E108" w14:textId="7014AB9E" w:rsidR="00BA1AF3" w:rsidRDefault="00CC73F5" w:rsidP="000E6959">
      <w:pPr>
        <w:rPr>
          <w:sz w:val="24"/>
          <w:szCs w:val="24"/>
        </w:rPr>
      </w:pPr>
      <w:r w:rsidRPr="00D968EA">
        <w:rPr>
          <w:sz w:val="24"/>
          <w:szCs w:val="24"/>
        </w:rPr>
        <w:t xml:space="preserve">Whilst not explicit in the document, </w:t>
      </w:r>
      <w:r w:rsidR="00D968EA">
        <w:rPr>
          <w:sz w:val="24"/>
          <w:szCs w:val="24"/>
        </w:rPr>
        <w:t>a number of its principles and areas of delivery ref</w:t>
      </w:r>
      <w:r w:rsidR="000D5FF5">
        <w:rPr>
          <w:sz w:val="24"/>
          <w:szCs w:val="24"/>
        </w:rPr>
        <w:t>l</w:t>
      </w:r>
      <w:r w:rsidR="00D968EA">
        <w:rPr>
          <w:sz w:val="24"/>
          <w:szCs w:val="24"/>
        </w:rPr>
        <w:t>ect</w:t>
      </w:r>
      <w:r w:rsidR="00553EE8" w:rsidRPr="00D968EA">
        <w:rPr>
          <w:sz w:val="24"/>
          <w:szCs w:val="24"/>
        </w:rPr>
        <w:t xml:space="preserve"> youth work and youth work can make a valued contribution to areas such as </w:t>
      </w:r>
      <w:r w:rsidR="00702162" w:rsidRPr="00D968EA">
        <w:rPr>
          <w:sz w:val="24"/>
          <w:szCs w:val="24"/>
        </w:rPr>
        <w:t xml:space="preserve">experiential learning, </w:t>
      </w:r>
      <w:r w:rsidR="00553EE8" w:rsidRPr="00D968EA">
        <w:rPr>
          <w:sz w:val="24"/>
          <w:szCs w:val="24"/>
        </w:rPr>
        <w:t>PSE, SRE</w:t>
      </w:r>
      <w:r w:rsidR="00702162" w:rsidRPr="00D968EA">
        <w:rPr>
          <w:sz w:val="24"/>
          <w:szCs w:val="24"/>
        </w:rPr>
        <w:t>, Health &amp; Well-being, Expressive Arts.</w:t>
      </w:r>
    </w:p>
    <w:p w14:paraId="3F6BD296" w14:textId="4991CC59" w:rsidR="006042FC" w:rsidRDefault="006042FC" w:rsidP="000E6959">
      <w:pPr>
        <w:rPr>
          <w:rStyle w:val="Hyperlink"/>
        </w:rPr>
      </w:pPr>
      <w:r>
        <w:rPr>
          <w:sz w:val="24"/>
          <w:szCs w:val="24"/>
        </w:rPr>
        <w:t xml:space="preserve">The </w:t>
      </w:r>
      <w:r w:rsidR="00C70B6F" w:rsidRPr="00C70B6F">
        <w:rPr>
          <w:i/>
          <w:iCs/>
          <w:sz w:val="24"/>
          <w:szCs w:val="24"/>
        </w:rPr>
        <w:t xml:space="preserve">Wales </w:t>
      </w:r>
      <w:r w:rsidRPr="00C70B6F">
        <w:rPr>
          <w:i/>
          <w:iCs/>
          <w:sz w:val="24"/>
          <w:szCs w:val="24"/>
        </w:rPr>
        <w:t>Principal Youth Officers’ Group</w:t>
      </w:r>
      <w:r>
        <w:rPr>
          <w:sz w:val="24"/>
          <w:szCs w:val="24"/>
        </w:rPr>
        <w:t xml:space="preserve"> </w:t>
      </w:r>
      <w:r w:rsidR="00C70B6F">
        <w:rPr>
          <w:sz w:val="24"/>
          <w:szCs w:val="24"/>
        </w:rPr>
        <w:t xml:space="preserve">(PYOG) </w:t>
      </w:r>
      <w:r>
        <w:rPr>
          <w:sz w:val="24"/>
          <w:szCs w:val="24"/>
        </w:rPr>
        <w:t>has written (and recently updated) a position paper</w:t>
      </w:r>
      <w:r w:rsidR="003F597C">
        <w:rPr>
          <w:sz w:val="24"/>
          <w:szCs w:val="24"/>
        </w:rPr>
        <w:t xml:space="preserve"> on youth work’s contribution to the new curriculum - </w:t>
      </w:r>
      <w:hyperlink r:id="rId37" w:history="1">
        <w:r w:rsidR="00AF583A">
          <w:rPr>
            <w:rStyle w:val="Hyperlink"/>
          </w:rPr>
          <w:t>https://www.wlga.wales/SharedFiles/Download.aspx?pageid=62&amp;mid=665&amp;fileid=2672</w:t>
        </w:r>
      </w:hyperlink>
    </w:p>
    <w:p w14:paraId="0CDB0696" w14:textId="30AD598E" w:rsidR="00564CEF" w:rsidRPr="00564CEF" w:rsidRDefault="00564CEF" w:rsidP="00564CEF">
      <w:pPr>
        <w:rPr>
          <w:rStyle w:val="Hyperlink"/>
          <w:color w:val="auto"/>
          <w:sz w:val="24"/>
          <w:szCs w:val="24"/>
          <w:u w:val="none"/>
        </w:rPr>
      </w:pPr>
      <w:r w:rsidRPr="00564CEF">
        <w:rPr>
          <w:rStyle w:val="Hyperlink"/>
          <w:color w:val="auto"/>
          <w:sz w:val="24"/>
          <w:szCs w:val="24"/>
          <w:u w:val="none"/>
        </w:rPr>
        <w:t xml:space="preserve">CWVYS represents the youth sector on WG Ministerial/Third Sector Groups which influences and supports implementation of policy-making decisions via meetings with relevant Ministers, including the new Curriculum via the Education Group and others e.g. Third Sector Partnership Council </w:t>
      </w:r>
      <w:hyperlink r:id="rId38" w:history="1">
        <w:r w:rsidR="000C7067" w:rsidRPr="006E759D">
          <w:rPr>
            <w:u w:val="single"/>
          </w:rPr>
          <w:t>Accessing Government - WCVA</w:t>
        </w:r>
      </w:hyperlink>
      <w:r w:rsidR="004C0BC9" w:rsidRPr="006E759D">
        <w:rPr>
          <w:u w:val="single"/>
        </w:rPr>
        <w:t xml:space="preserve">, </w:t>
      </w:r>
      <w:r w:rsidRPr="006E759D">
        <w:rPr>
          <w:rStyle w:val="Hyperlink"/>
          <w:color w:val="auto"/>
          <w:sz w:val="24"/>
          <w:szCs w:val="24"/>
          <w:u w:val="none"/>
        </w:rPr>
        <w:t xml:space="preserve">Finance; Housing and Local Government; Health, Social Care, Wellbeing and Sport; International Relations and Welsh Language. </w:t>
      </w:r>
    </w:p>
    <w:p w14:paraId="679D085C" w14:textId="4EDD6B5A" w:rsidR="00F67F4A" w:rsidRDefault="00DB6C0D" w:rsidP="000E6959">
      <w:pPr>
        <w:rPr>
          <w:sz w:val="24"/>
          <w:szCs w:val="24"/>
          <w:u w:val="single"/>
        </w:rPr>
      </w:pPr>
      <w:r>
        <w:rPr>
          <w:sz w:val="24"/>
          <w:szCs w:val="24"/>
          <w:u w:val="single"/>
        </w:rPr>
        <w:t xml:space="preserve">Wellbeing of </w:t>
      </w:r>
      <w:r w:rsidR="00F67F4A">
        <w:rPr>
          <w:sz w:val="24"/>
          <w:szCs w:val="24"/>
          <w:u w:val="single"/>
        </w:rPr>
        <w:t>Future Generations Act (</w:t>
      </w:r>
      <w:r>
        <w:rPr>
          <w:sz w:val="24"/>
          <w:szCs w:val="24"/>
          <w:u w:val="single"/>
        </w:rPr>
        <w:t>2015)</w:t>
      </w:r>
    </w:p>
    <w:p w14:paraId="1F6C4C64" w14:textId="0E8603B0" w:rsidR="00DB6C0D" w:rsidRDefault="007A7FC5" w:rsidP="000E6959">
      <w:pPr>
        <w:rPr>
          <w:sz w:val="24"/>
          <w:szCs w:val="24"/>
        </w:rPr>
      </w:pPr>
      <w:r w:rsidRPr="007A7FC5">
        <w:rPr>
          <w:sz w:val="24"/>
          <w:szCs w:val="24"/>
        </w:rPr>
        <w:t xml:space="preserve">The </w:t>
      </w:r>
      <w:r w:rsidRPr="00605054">
        <w:rPr>
          <w:i/>
          <w:iCs/>
          <w:sz w:val="24"/>
          <w:szCs w:val="24"/>
        </w:rPr>
        <w:t>Well-being of Future Generations (Wales) Act</w:t>
      </w:r>
      <w:r w:rsidRPr="007A7FC5">
        <w:rPr>
          <w:sz w:val="24"/>
          <w:szCs w:val="24"/>
        </w:rPr>
        <w:t xml:space="preserve"> 2015 is about improving the social, economic, environmental and cultural well-being of a sustainable Wales</w:t>
      </w:r>
      <w:r>
        <w:rPr>
          <w:sz w:val="24"/>
          <w:szCs w:val="24"/>
        </w:rPr>
        <w:t xml:space="preserve"> and is underpinned by </w:t>
      </w:r>
      <w:r w:rsidR="004C72F5">
        <w:rPr>
          <w:sz w:val="24"/>
          <w:szCs w:val="24"/>
        </w:rPr>
        <w:t>seven ‘goals’</w:t>
      </w:r>
      <w:r w:rsidR="00605054">
        <w:rPr>
          <w:sz w:val="24"/>
          <w:szCs w:val="24"/>
        </w:rPr>
        <w:t>, which the principles and purposes of youth work are clearly aligned to</w:t>
      </w:r>
      <w:r w:rsidR="004C72F5">
        <w:rPr>
          <w:sz w:val="24"/>
          <w:szCs w:val="24"/>
        </w:rPr>
        <w:t>:</w:t>
      </w:r>
    </w:p>
    <w:p w14:paraId="302831AE" w14:textId="4C5C1682" w:rsidR="004C72F5" w:rsidRDefault="004C72F5" w:rsidP="004C72F5">
      <w:pPr>
        <w:pStyle w:val="ListParagraph"/>
        <w:numPr>
          <w:ilvl w:val="0"/>
          <w:numId w:val="8"/>
        </w:numPr>
        <w:rPr>
          <w:sz w:val="24"/>
          <w:szCs w:val="24"/>
        </w:rPr>
      </w:pPr>
      <w:r>
        <w:rPr>
          <w:sz w:val="24"/>
          <w:szCs w:val="24"/>
        </w:rPr>
        <w:t>A prosperous Wales</w:t>
      </w:r>
    </w:p>
    <w:p w14:paraId="03D854B8" w14:textId="157C5287" w:rsidR="004C72F5" w:rsidRDefault="004C72F5" w:rsidP="004C72F5">
      <w:pPr>
        <w:pStyle w:val="ListParagraph"/>
        <w:numPr>
          <w:ilvl w:val="0"/>
          <w:numId w:val="8"/>
        </w:numPr>
        <w:rPr>
          <w:sz w:val="24"/>
          <w:szCs w:val="24"/>
        </w:rPr>
      </w:pPr>
      <w:r>
        <w:rPr>
          <w:sz w:val="24"/>
          <w:szCs w:val="24"/>
        </w:rPr>
        <w:t>A resilient Wales</w:t>
      </w:r>
    </w:p>
    <w:p w14:paraId="5D76BCCA" w14:textId="4892C9F3" w:rsidR="004C72F5" w:rsidRDefault="004C72F5" w:rsidP="004C72F5">
      <w:pPr>
        <w:pStyle w:val="ListParagraph"/>
        <w:numPr>
          <w:ilvl w:val="0"/>
          <w:numId w:val="8"/>
        </w:numPr>
        <w:rPr>
          <w:sz w:val="24"/>
          <w:szCs w:val="24"/>
        </w:rPr>
      </w:pPr>
      <w:r>
        <w:rPr>
          <w:sz w:val="24"/>
          <w:szCs w:val="24"/>
        </w:rPr>
        <w:t>A</w:t>
      </w:r>
      <w:r w:rsidR="006D61F0">
        <w:rPr>
          <w:sz w:val="24"/>
          <w:szCs w:val="24"/>
        </w:rPr>
        <w:t xml:space="preserve"> healthier Wales</w:t>
      </w:r>
    </w:p>
    <w:p w14:paraId="425A54CE" w14:textId="04441D51" w:rsidR="006D61F0" w:rsidRDefault="006D61F0" w:rsidP="004C72F5">
      <w:pPr>
        <w:pStyle w:val="ListParagraph"/>
        <w:numPr>
          <w:ilvl w:val="0"/>
          <w:numId w:val="8"/>
        </w:numPr>
        <w:rPr>
          <w:sz w:val="24"/>
          <w:szCs w:val="24"/>
        </w:rPr>
      </w:pPr>
      <w:r>
        <w:rPr>
          <w:sz w:val="24"/>
          <w:szCs w:val="24"/>
        </w:rPr>
        <w:t>A Wales of cohesive communities</w:t>
      </w:r>
    </w:p>
    <w:p w14:paraId="44255CC1" w14:textId="03169B43" w:rsidR="006D61F0" w:rsidRDefault="006D61F0" w:rsidP="004C72F5">
      <w:pPr>
        <w:pStyle w:val="ListParagraph"/>
        <w:numPr>
          <w:ilvl w:val="0"/>
          <w:numId w:val="8"/>
        </w:numPr>
        <w:rPr>
          <w:sz w:val="24"/>
          <w:szCs w:val="24"/>
        </w:rPr>
      </w:pPr>
      <w:r>
        <w:rPr>
          <w:sz w:val="24"/>
          <w:szCs w:val="24"/>
        </w:rPr>
        <w:t xml:space="preserve">A Wales of </w:t>
      </w:r>
      <w:r w:rsidR="00A93303">
        <w:rPr>
          <w:sz w:val="24"/>
          <w:szCs w:val="24"/>
        </w:rPr>
        <w:t>vibrant</w:t>
      </w:r>
      <w:r>
        <w:rPr>
          <w:sz w:val="24"/>
          <w:szCs w:val="24"/>
        </w:rPr>
        <w:t xml:space="preserve"> culture and </w:t>
      </w:r>
      <w:r w:rsidR="00A93303">
        <w:rPr>
          <w:sz w:val="24"/>
          <w:szCs w:val="24"/>
        </w:rPr>
        <w:t xml:space="preserve">thriving </w:t>
      </w:r>
      <w:r>
        <w:rPr>
          <w:sz w:val="24"/>
          <w:szCs w:val="24"/>
        </w:rPr>
        <w:t>Welsh language</w:t>
      </w:r>
    </w:p>
    <w:p w14:paraId="1CC6192C" w14:textId="77777777" w:rsidR="00A93303" w:rsidRDefault="00A93303" w:rsidP="004C72F5">
      <w:pPr>
        <w:pStyle w:val="ListParagraph"/>
        <w:numPr>
          <w:ilvl w:val="0"/>
          <w:numId w:val="8"/>
        </w:numPr>
        <w:rPr>
          <w:sz w:val="24"/>
          <w:szCs w:val="24"/>
        </w:rPr>
      </w:pPr>
      <w:r>
        <w:rPr>
          <w:sz w:val="24"/>
          <w:szCs w:val="24"/>
        </w:rPr>
        <w:t>A globally responsible Wales</w:t>
      </w:r>
    </w:p>
    <w:p w14:paraId="0F2A017E" w14:textId="7959420E" w:rsidR="000D5FF5" w:rsidRPr="007C2D71" w:rsidRDefault="000D5FF5" w:rsidP="000E6959">
      <w:pPr>
        <w:rPr>
          <w:sz w:val="24"/>
          <w:szCs w:val="24"/>
          <w:u w:val="single"/>
        </w:rPr>
      </w:pPr>
      <w:r w:rsidRPr="007C2D71">
        <w:rPr>
          <w:sz w:val="24"/>
          <w:szCs w:val="24"/>
          <w:u w:val="single"/>
        </w:rPr>
        <w:t>Social Services &amp; Wellbeing Act (</w:t>
      </w:r>
      <w:r w:rsidR="007C2D71" w:rsidRPr="007C2D71">
        <w:rPr>
          <w:sz w:val="24"/>
          <w:szCs w:val="24"/>
          <w:u w:val="single"/>
        </w:rPr>
        <w:t>2014)</w:t>
      </w:r>
    </w:p>
    <w:p w14:paraId="6F7362AD" w14:textId="77777777" w:rsidR="00E32E5D" w:rsidRDefault="00BB3C8C" w:rsidP="000E6959">
      <w:pPr>
        <w:rPr>
          <w:sz w:val="24"/>
          <w:szCs w:val="24"/>
        </w:rPr>
      </w:pPr>
      <w:r>
        <w:rPr>
          <w:sz w:val="24"/>
          <w:szCs w:val="24"/>
        </w:rPr>
        <w:t xml:space="preserve">This Act was designed to address </w:t>
      </w:r>
      <w:r w:rsidR="00877D8D">
        <w:rPr>
          <w:sz w:val="24"/>
          <w:szCs w:val="24"/>
        </w:rPr>
        <w:t>issues of changes in demography</w:t>
      </w:r>
      <w:r w:rsidR="00867014">
        <w:rPr>
          <w:sz w:val="24"/>
          <w:szCs w:val="24"/>
        </w:rPr>
        <w:t xml:space="preserve"> and</w:t>
      </w:r>
      <w:r w:rsidR="00877D8D">
        <w:rPr>
          <w:sz w:val="24"/>
          <w:szCs w:val="24"/>
        </w:rPr>
        <w:t xml:space="preserve"> increase</w:t>
      </w:r>
      <w:r w:rsidR="00867014">
        <w:rPr>
          <w:sz w:val="24"/>
          <w:szCs w:val="24"/>
        </w:rPr>
        <w:t>d</w:t>
      </w:r>
      <w:r w:rsidR="00877D8D">
        <w:rPr>
          <w:sz w:val="24"/>
          <w:szCs w:val="24"/>
        </w:rPr>
        <w:t xml:space="preserve"> expectations from those who access care</w:t>
      </w:r>
      <w:r w:rsidR="005E3F7E">
        <w:rPr>
          <w:sz w:val="24"/>
          <w:szCs w:val="24"/>
        </w:rPr>
        <w:t xml:space="preserve"> </w:t>
      </w:r>
      <w:r w:rsidR="00867014">
        <w:rPr>
          <w:sz w:val="24"/>
          <w:szCs w:val="24"/>
        </w:rPr>
        <w:t>and support in a challenging funding climate.</w:t>
      </w:r>
      <w:r w:rsidR="002E6E0D">
        <w:rPr>
          <w:sz w:val="24"/>
          <w:szCs w:val="24"/>
        </w:rPr>
        <w:t xml:space="preserve"> The Act is designed to give those using social care services greater </w:t>
      </w:r>
      <w:r w:rsidR="00281954">
        <w:rPr>
          <w:sz w:val="24"/>
          <w:szCs w:val="24"/>
        </w:rPr>
        <w:t>freedom to decide which services they need</w:t>
      </w:r>
      <w:r w:rsidR="00E32E5D">
        <w:rPr>
          <w:sz w:val="24"/>
          <w:szCs w:val="24"/>
        </w:rPr>
        <w:t xml:space="preserve"> and is based on four principles:</w:t>
      </w:r>
    </w:p>
    <w:p w14:paraId="5FDFAEDC" w14:textId="189EE60B" w:rsidR="007C2D71" w:rsidRDefault="00ED5764" w:rsidP="00E32E5D">
      <w:pPr>
        <w:pStyle w:val="ListParagraph"/>
        <w:numPr>
          <w:ilvl w:val="0"/>
          <w:numId w:val="6"/>
        </w:numPr>
        <w:rPr>
          <w:sz w:val="24"/>
          <w:szCs w:val="24"/>
        </w:rPr>
      </w:pPr>
      <w:r>
        <w:rPr>
          <w:sz w:val="24"/>
          <w:szCs w:val="24"/>
        </w:rPr>
        <w:t>Voice and control</w:t>
      </w:r>
    </w:p>
    <w:p w14:paraId="22EBED65" w14:textId="2FE86F49" w:rsidR="00ED5764" w:rsidRDefault="00ED5764" w:rsidP="00E32E5D">
      <w:pPr>
        <w:pStyle w:val="ListParagraph"/>
        <w:numPr>
          <w:ilvl w:val="0"/>
          <w:numId w:val="6"/>
        </w:numPr>
        <w:rPr>
          <w:sz w:val="24"/>
          <w:szCs w:val="24"/>
        </w:rPr>
      </w:pPr>
      <w:r>
        <w:rPr>
          <w:sz w:val="24"/>
          <w:szCs w:val="24"/>
        </w:rPr>
        <w:t>Prevention and early intervention</w:t>
      </w:r>
    </w:p>
    <w:p w14:paraId="0301FD98" w14:textId="37EE4DF7" w:rsidR="00ED5764" w:rsidRDefault="00ED5764" w:rsidP="00E32E5D">
      <w:pPr>
        <w:pStyle w:val="ListParagraph"/>
        <w:numPr>
          <w:ilvl w:val="0"/>
          <w:numId w:val="6"/>
        </w:numPr>
        <w:rPr>
          <w:sz w:val="24"/>
          <w:szCs w:val="24"/>
        </w:rPr>
      </w:pPr>
      <w:r>
        <w:rPr>
          <w:sz w:val="24"/>
          <w:szCs w:val="24"/>
        </w:rPr>
        <w:t>Well-being</w:t>
      </w:r>
    </w:p>
    <w:p w14:paraId="4C31DE10" w14:textId="2F627CBB" w:rsidR="00ED5764" w:rsidRDefault="00ED5764" w:rsidP="00E32E5D">
      <w:pPr>
        <w:pStyle w:val="ListParagraph"/>
        <w:numPr>
          <w:ilvl w:val="0"/>
          <w:numId w:val="6"/>
        </w:numPr>
        <w:rPr>
          <w:sz w:val="24"/>
          <w:szCs w:val="24"/>
        </w:rPr>
      </w:pPr>
      <w:r>
        <w:rPr>
          <w:sz w:val="24"/>
          <w:szCs w:val="24"/>
        </w:rPr>
        <w:t>Co-production</w:t>
      </w:r>
    </w:p>
    <w:p w14:paraId="1FD7752E" w14:textId="77777777" w:rsidR="004C0BC9" w:rsidRDefault="004C0BC9" w:rsidP="00ED5764">
      <w:pPr>
        <w:rPr>
          <w:sz w:val="24"/>
          <w:szCs w:val="24"/>
          <w:u w:val="single"/>
        </w:rPr>
      </w:pPr>
    </w:p>
    <w:p w14:paraId="37762ACA" w14:textId="77777777" w:rsidR="004C0BC9" w:rsidRDefault="004C0BC9" w:rsidP="00ED5764">
      <w:pPr>
        <w:rPr>
          <w:sz w:val="24"/>
          <w:szCs w:val="24"/>
          <w:u w:val="single"/>
        </w:rPr>
      </w:pPr>
    </w:p>
    <w:p w14:paraId="175278A1" w14:textId="27B720E8" w:rsidR="00C70B6F" w:rsidRPr="00C70B6F" w:rsidRDefault="00C70B6F" w:rsidP="00ED5764">
      <w:pPr>
        <w:rPr>
          <w:sz w:val="24"/>
          <w:szCs w:val="24"/>
          <w:u w:val="single"/>
        </w:rPr>
      </w:pPr>
      <w:r w:rsidRPr="00C70B6F">
        <w:rPr>
          <w:sz w:val="24"/>
          <w:szCs w:val="24"/>
          <w:u w:val="single"/>
        </w:rPr>
        <w:lastRenderedPageBreak/>
        <w:t>Prevention and Early Intervention</w:t>
      </w:r>
    </w:p>
    <w:p w14:paraId="7057D391" w14:textId="70480E1E" w:rsidR="00ED5764" w:rsidRDefault="005F50DC" w:rsidP="00ED5764">
      <w:pPr>
        <w:rPr>
          <w:sz w:val="24"/>
          <w:szCs w:val="24"/>
        </w:rPr>
      </w:pPr>
      <w:r>
        <w:rPr>
          <w:sz w:val="24"/>
          <w:szCs w:val="24"/>
        </w:rPr>
        <w:t xml:space="preserve">Youth work has been recognised for its role in </w:t>
      </w:r>
      <w:r w:rsidR="00815C79">
        <w:rPr>
          <w:sz w:val="24"/>
          <w:szCs w:val="24"/>
        </w:rPr>
        <w:t xml:space="preserve">prevention and early intervention, particularly </w:t>
      </w:r>
      <w:r w:rsidR="00614ACD">
        <w:rPr>
          <w:sz w:val="24"/>
          <w:szCs w:val="24"/>
        </w:rPr>
        <w:t xml:space="preserve">via </w:t>
      </w:r>
      <w:r w:rsidR="00815C79">
        <w:rPr>
          <w:sz w:val="24"/>
          <w:szCs w:val="24"/>
        </w:rPr>
        <w:t xml:space="preserve">effective open access services </w:t>
      </w:r>
      <w:r w:rsidR="00614ACD">
        <w:rPr>
          <w:sz w:val="24"/>
          <w:szCs w:val="24"/>
        </w:rPr>
        <w:t xml:space="preserve">and </w:t>
      </w:r>
      <w:r>
        <w:rPr>
          <w:sz w:val="24"/>
          <w:szCs w:val="24"/>
        </w:rPr>
        <w:t xml:space="preserve">engaging with </w:t>
      </w:r>
      <w:r w:rsidR="00815C79">
        <w:rPr>
          <w:sz w:val="24"/>
          <w:szCs w:val="24"/>
        </w:rPr>
        <w:t>some of the most disengaged/vulnerable young people</w:t>
      </w:r>
      <w:r w:rsidR="00614ACD">
        <w:rPr>
          <w:sz w:val="24"/>
          <w:szCs w:val="24"/>
        </w:rPr>
        <w:t xml:space="preserve"> via some of the more targeted provision. </w:t>
      </w:r>
      <w:r w:rsidR="00DC763A">
        <w:rPr>
          <w:sz w:val="24"/>
          <w:szCs w:val="24"/>
        </w:rPr>
        <w:t xml:space="preserve">The sector is also recognised as having an important part to play in improving the health and well-being of young people in Wales, as referenced </w:t>
      </w:r>
      <w:r w:rsidR="00D84F24">
        <w:rPr>
          <w:sz w:val="24"/>
          <w:szCs w:val="24"/>
        </w:rPr>
        <w:t>on page 16 of</w:t>
      </w:r>
      <w:r w:rsidR="00DC763A">
        <w:rPr>
          <w:sz w:val="24"/>
          <w:szCs w:val="24"/>
        </w:rPr>
        <w:t xml:space="preserve"> </w:t>
      </w:r>
      <w:r w:rsidR="00DC763A" w:rsidRPr="00EF2E79">
        <w:rPr>
          <w:i/>
          <w:iCs/>
          <w:sz w:val="24"/>
          <w:szCs w:val="24"/>
        </w:rPr>
        <w:t>Mind Over Matter</w:t>
      </w:r>
      <w:r w:rsidR="00F67F4A">
        <w:rPr>
          <w:i/>
          <w:iCs/>
          <w:sz w:val="24"/>
          <w:szCs w:val="24"/>
        </w:rPr>
        <w:t xml:space="preserve"> </w:t>
      </w:r>
      <w:hyperlink r:id="rId39" w:history="1">
        <w:r w:rsidR="00F67F4A">
          <w:rPr>
            <w:rStyle w:val="Hyperlink"/>
          </w:rPr>
          <w:t>https://www.assembly.wales/laid%20documents/cr-ld11522/cr-ld11522-e.pdf</w:t>
        </w:r>
      </w:hyperlink>
      <w:r w:rsidR="00DC763A">
        <w:rPr>
          <w:sz w:val="24"/>
          <w:szCs w:val="24"/>
        </w:rPr>
        <w:t xml:space="preserve">, a key report produced by the </w:t>
      </w:r>
      <w:proofErr w:type="spellStart"/>
      <w:r w:rsidR="00DC763A">
        <w:rPr>
          <w:sz w:val="24"/>
          <w:szCs w:val="24"/>
        </w:rPr>
        <w:t>NAfW</w:t>
      </w:r>
      <w:proofErr w:type="spellEnd"/>
      <w:r w:rsidR="00DC763A">
        <w:rPr>
          <w:sz w:val="24"/>
          <w:szCs w:val="24"/>
        </w:rPr>
        <w:t xml:space="preserve"> CYPE </w:t>
      </w:r>
      <w:proofErr w:type="spellStart"/>
      <w:r w:rsidR="00DC763A">
        <w:rPr>
          <w:sz w:val="24"/>
          <w:szCs w:val="24"/>
        </w:rPr>
        <w:t>Cttee</w:t>
      </w:r>
      <w:proofErr w:type="spellEnd"/>
      <w:r w:rsidR="00DC763A">
        <w:rPr>
          <w:sz w:val="24"/>
          <w:szCs w:val="24"/>
        </w:rPr>
        <w:t xml:space="preserve"> in 2019</w:t>
      </w:r>
      <w:r w:rsidR="00F67F4A">
        <w:rPr>
          <w:sz w:val="24"/>
          <w:szCs w:val="24"/>
        </w:rPr>
        <w:t xml:space="preserve">. </w:t>
      </w:r>
      <w:r w:rsidR="00614ACD">
        <w:rPr>
          <w:sz w:val="24"/>
          <w:szCs w:val="24"/>
        </w:rPr>
        <w:t>There is also a requirement in the Act for local authorities to promote social enterprise.</w:t>
      </w:r>
    </w:p>
    <w:p w14:paraId="24789679" w14:textId="24306528" w:rsidR="00605054" w:rsidRDefault="00605054" w:rsidP="00ED5764">
      <w:pPr>
        <w:rPr>
          <w:rStyle w:val="Hyperlink"/>
        </w:rPr>
      </w:pPr>
      <w:r>
        <w:rPr>
          <w:sz w:val="24"/>
          <w:szCs w:val="24"/>
        </w:rPr>
        <w:t>The Wales PYOG has also pro</w:t>
      </w:r>
      <w:r w:rsidR="00BB7328">
        <w:rPr>
          <w:sz w:val="24"/>
          <w:szCs w:val="24"/>
        </w:rPr>
        <w:t xml:space="preserve">duced a position paper on youth work’s contribution to the </w:t>
      </w:r>
      <w:r w:rsidR="00AE2324">
        <w:rPr>
          <w:sz w:val="24"/>
          <w:szCs w:val="24"/>
        </w:rPr>
        <w:t xml:space="preserve">new curriculum, </w:t>
      </w:r>
      <w:r w:rsidR="00BB7328">
        <w:rPr>
          <w:sz w:val="24"/>
          <w:szCs w:val="24"/>
        </w:rPr>
        <w:t xml:space="preserve">Wellbeing of Future Generations Act and Social Care and Wellbeing Act </w:t>
      </w:r>
      <w:hyperlink r:id="rId40" w:history="1">
        <w:r w:rsidR="00AE2324">
          <w:rPr>
            <w:rStyle w:val="Hyperlink"/>
          </w:rPr>
          <w:t>https://www.wlga.wales/SharedFiles/Download.aspx?pageid=62&amp;mid=665&amp;fileid=574</w:t>
        </w:r>
      </w:hyperlink>
    </w:p>
    <w:p w14:paraId="6FA574FD" w14:textId="2C7A8D96" w:rsidR="00D47971" w:rsidRDefault="00D47971" w:rsidP="00ED5764">
      <w:pPr>
        <w:rPr>
          <w:rStyle w:val="Hyperlink"/>
          <w:color w:val="auto"/>
          <w:sz w:val="24"/>
          <w:szCs w:val="24"/>
        </w:rPr>
      </w:pPr>
      <w:r w:rsidRPr="00BF45D5">
        <w:rPr>
          <w:rStyle w:val="Hyperlink"/>
          <w:color w:val="auto"/>
          <w:sz w:val="24"/>
          <w:szCs w:val="24"/>
        </w:rPr>
        <w:t>Estyn report</w:t>
      </w:r>
      <w:r w:rsidR="00BF45D5" w:rsidRPr="00BF45D5">
        <w:rPr>
          <w:rStyle w:val="Hyperlink"/>
          <w:color w:val="auto"/>
          <w:sz w:val="24"/>
          <w:szCs w:val="24"/>
        </w:rPr>
        <w:t xml:space="preserve"> Youth Support Services in Wales: The Value of Youth Work</w:t>
      </w:r>
    </w:p>
    <w:p w14:paraId="4AB2AA26" w14:textId="77777777" w:rsidR="00F070C4" w:rsidRDefault="009551B0" w:rsidP="00ED5764">
      <w:pPr>
        <w:rPr>
          <w:rStyle w:val="Hyperlink"/>
          <w:color w:val="auto"/>
          <w:sz w:val="24"/>
          <w:szCs w:val="24"/>
          <w:u w:val="none"/>
        </w:rPr>
      </w:pPr>
      <w:r>
        <w:rPr>
          <w:rStyle w:val="Hyperlink"/>
          <w:color w:val="auto"/>
          <w:sz w:val="24"/>
          <w:szCs w:val="24"/>
          <w:u w:val="none"/>
        </w:rPr>
        <w:t>Amongst the findings</w:t>
      </w:r>
      <w:r w:rsidR="00A1705E">
        <w:rPr>
          <w:rStyle w:val="Hyperlink"/>
          <w:color w:val="auto"/>
          <w:sz w:val="24"/>
          <w:szCs w:val="24"/>
          <w:u w:val="none"/>
        </w:rPr>
        <w:t xml:space="preserve"> from</w:t>
      </w:r>
      <w:r>
        <w:rPr>
          <w:rStyle w:val="Hyperlink"/>
          <w:color w:val="auto"/>
          <w:sz w:val="24"/>
          <w:szCs w:val="24"/>
          <w:u w:val="none"/>
        </w:rPr>
        <w:t xml:space="preserve"> t</w:t>
      </w:r>
      <w:r w:rsidR="00BF45D5" w:rsidRPr="00BF45D5">
        <w:rPr>
          <w:rStyle w:val="Hyperlink"/>
          <w:color w:val="auto"/>
          <w:sz w:val="24"/>
          <w:szCs w:val="24"/>
          <w:u w:val="none"/>
        </w:rPr>
        <w:t xml:space="preserve">his </w:t>
      </w:r>
      <w:r w:rsidR="00BF45D5">
        <w:rPr>
          <w:rStyle w:val="Hyperlink"/>
          <w:color w:val="auto"/>
          <w:sz w:val="24"/>
          <w:szCs w:val="24"/>
          <w:u w:val="none"/>
        </w:rPr>
        <w:t>thematic report published by Estyn</w:t>
      </w:r>
      <w:r w:rsidR="00A1705E">
        <w:rPr>
          <w:rStyle w:val="Hyperlink"/>
          <w:color w:val="auto"/>
          <w:sz w:val="24"/>
          <w:szCs w:val="24"/>
          <w:u w:val="none"/>
        </w:rPr>
        <w:t xml:space="preserve"> </w:t>
      </w:r>
      <w:r w:rsidR="00BF45D5">
        <w:rPr>
          <w:rStyle w:val="Hyperlink"/>
          <w:color w:val="auto"/>
          <w:sz w:val="24"/>
          <w:szCs w:val="24"/>
          <w:u w:val="none"/>
        </w:rPr>
        <w:t xml:space="preserve"> </w:t>
      </w:r>
      <w:r w:rsidR="00A1705E">
        <w:rPr>
          <w:rStyle w:val="Hyperlink"/>
          <w:color w:val="auto"/>
          <w:sz w:val="24"/>
          <w:szCs w:val="24"/>
          <w:u w:val="none"/>
        </w:rPr>
        <w:t xml:space="preserve">(Wales’ Education Inspectorate) </w:t>
      </w:r>
      <w:hyperlink r:id="rId41" w:history="1">
        <w:r w:rsidR="00A1705E" w:rsidRPr="005A55CB">
          <w:rPr>
            <w:rStyle w:val="Hyperlink"/>
          </w:rPr>
          <w:t>https://www.estyn.gov.wales/sites/www.estyn.gov.wales/files/documents/Youth%20Support%20Services%20in%20Wales.pdf</w:t>
        </w:r>
      </w:hyperlink>
      <w:r w:rsidR="00604462">
        <w:rPr>
          <w:rStyle w:val="Hyperlink"/>
          <w:color w:val="auto"/>
          <w:sz w:val="24"/>
          <w:szCs w:val="24"/>
          <w:u w:val="none"/>
        </w:rPr>
        <w:t xml:space="preserve"> </w:t>
      </w:r>
      <w:r w:rsidR="00BF45D5">
        <w:rPr>
          <w:rStyle w:val="Hyperlink"/>
          <w:color w:val="auto"/>
          <w:sz w:val="24"/>
          <w:szCs w:val="24"/>
          <w:u w:val="none"/>
        </w:rPr>
        <w:t>in 201</w:t>
      </w:r>
      <w:r w:rsidR="002D5927">
        <w:rPr>
          <w:rStyle w:val="Hyperlink"/>
          <w:color w:val="auto"/>
          <w:sz w:val="24"/>
          <w:szCs w:val="24"/>
          <w:u w:val="none"/>
        </w:rPr>
        <w:t xml:space="preserve">8 </w:t>
      </w:r>
      <w:r>
        <w:rPr>
          <w:rStyle w:val="Hyperlink"/>
          <w:color w:val="auto"/>
          <w:sz w:val="24"/>
          <w:szCs w:val="24"/>
          <w:u w:val="none"/>
        </w:rPr>
        <w:t xml:space="preserve"> </w:t>
      </w:r>
      <w:r w:rsidR="00A1705E">
        <w:rPr>
          <w:rStyle w:val="Hyperlink"/>
          <w:color w:val="auto"/>
          <w:sz w:val="24"/>
          <w:szCs w:val="24"/>
          <w:u w:val="none"/>
        </w:rPr>
        <w:t xml:space="preserve">it was mentioned </w:t>
      </w:r>
      <w:r>
        <w:rPr>
          <w:rStyle w:val="Hyperlink"/>
          <w:color w:val="auto"/>
          <w:sz w:val="24"/>
          <w:szCs w:val="24"/>
          <w:u w:val="none"/>
        </w:rPr>
        <w:t xml:space="preserve">that </w:t>
      </w:r>
    </w:p>
    <w:p w14:paraId="1B53C627" w14:textId="733A9587" w:rsidR="00FF1D3B" w:rsidRPr="006E759D" w:rsidRDefault="009551B0" w:rsidP="00F070C4">
      <w:pPr>
        <w:rPr>
          <w:i/>
          <w:iCs/>
          <w:sz w:val="24"/>
          <w:szCs w:val="24"/>
        </w:rPr>
      </w:pPr>
      <w:r>
        <w:rPr>
          <w:rStyle w:val="Hyperlink"/>
          <w:color w:val="auto"/>
          <w:sz w:val="24"/>
          <w:szCs w:val="24"/>
          <w:u w:val="none"/>
        </w:rPr>
        <w:t>“</w:t>
      </w:r>
      <w:r w:rsidRPr="009551B0">
        <w:rPr>
          <w:i/>
          <w:iCs/>
          <w:sz w:val="24"/>
          <w:szCs w:val="24"/>
        </w:rPr>
        <w:t xml:space="preserve">The support for these </w:t>
      </w:r>
      <w:r>
        <w:rPr>
          <w:i/>
          <w:iCs/>
          <w:sz w:val="24"/>
          <w:szCs w:val="24"/>
        </w:rPr>
        <w:t xml:space="preserve">(vulnerable) </w:t>
      </w:r>
      <w:r w:rsidRPr="009551B0">
        <w:rPr>
          <w:i/>
          <w:iCs/>
          <w:sz w:val="24"/>
          <w:szCs w:val="24"/>
        </w:rPr>
        <w:t xml:space="preserve">young people that is most successful in the long-term is engagement with well-trained youth workers who take time to build a relationship of trust with them. They then can foster these young people’s personal development, build their confidence and resilience, and develop their social skills, so that they are more likely to make better life decisions and in due course re-engage with learning programmes. Such support </w:t>
      </w:r>
      <w:r w:rsidRPr="006E759D">
        <w:rPr>
          <w:i/>
          <w:iCs/>
          <w:sz w:val="24"/>
          <w:szCs w:val="24"/>
        </w:rPr>
        <w:t>needs to be flexible and non-judgmental.</w:t>
      </w:r>
      <w:r w:rsidR="004F2DC2" w:rsidRPr="006E759D">
        <w:rPr>
          <w:i/>
          <w:iCs/>
          <w:sz w:val="24"/>
          <w:szCs w:val="24"/>
        </w:rPr>
        <w:t xml:space="preserve">” </w:t>
      </w:r>
    </w:p>
    <w:p w14:paraId="055E15CE" w14:textId="77777777" w:rsidR="00AA1EEE" w:rsidRPr="006E759D" w:rsidRDefault="00AA1EEE" w:rsidP="00AA1EEE">
      <w:pPr>
        <w:rPr>
          <w:rFonts w:eastAsia="Times New Roman"/>
          <w:sz w:val="24"/>
          <w:szCs w:val="24"/>
          <w:u w:val="single"/>
        </w:rPr>
      </w:pPr>
      <w:r w:rsidRPr="006E759D">
        <w:rPr>
          <w:rFonts w:eastAsia="Times New Roman"/>
          <w:sz w:val="24"/>
          <w:szCs w:val="24"/>
          <w:u w:val="single"/>
          <w:shd w:val="clear" w:color="auto" w:fill="FFFFFF"/>
        </w:rPr>
        <w:t>ETS Wales and Youth Work Qualifications</w:t>
      </w:r>
    </w:p>
    <w:p w14:paraId="22D9559F" w14:textId="5BE7CE11" w:rsidR="006E759D" w:rsidRPr="006E759D" w:rsidRDefault="00AA1EEE" w:rsidP="00AA1EEE">
      <w:pPr>
        <w:rPr>
          <w:rFonts w:eastAsia="Times New Roman"/>
          <w:sz w:val="24"/>
          <w:szCs w:val="24"/>
          <w:shd w:val="clear" w:color="auto" w:fill="FFFFFF"/>
        </w:rPr>
      </w:pPr>
      <w:r w:rsidRPr="006E759D">
        <w:rPr>
          <w:rFonts w:eastAsia="Times New Roman"/>
          <w:sz w:val="24"/>
          <w:szCs w:val="24"/>
          <w:shd w:val="clear" w:color="auto" w:fill="FFFFFF"/>
        </w:rPr>
        <w:t xml:space="preserve">Education and Training Standards (ETS) Wales professionally endorses youth work qualifications on behalf of the JNC for England and Wales. Qualifications currently include those at levels 2 and 3 (Further Education), and levels 6 and 7 (Higher Education). These qualifications are recognised across the UK and Ireland. </w:t>
      </w:r>
      <w:hyperlink r:id="rId42" w:history="1">
        <w:r w:rsidRPr="006E759D">
          <w:rPr>
            <w:rStyle w:val="Hyperlink"/>
            <w:rFonts w:eastAsia="Times New Roman"/>
            <w:color w:val="auto"/>
            <w:sz w:val="24"/>
            <w:szCs w:val="24"/>
            <w:shd w:val="clear" w:color="auto" w:fill="FFFFFF"/>
          </w:rPr>
          <w:t>www.etswales.org.uk</w:t>
        </w:r>
      </w:hyperlink>
      <w:r w:rsidRPr="006E759D">
        <w:rPr>
          <w:rFonts w:eastAsia="Times New Roman"/>
          <w:sz w:val="24"/>
          <w:szCs w:val="24"/>
          <w:shd w:val="clear" w:color="auto" w:fill="FFFFFF"/>
        </w:rPr>
        <w:t> </w:t>
      </w:r>
    </w:p>
    <w:p w14:paraId="3BAA93A7" w14:textId="5A0D5478" w:rsidR="004949A7" w:rsidRPr="006E759D" w:rsidRDefault="004949A7" w:rsidP="000E6959">
      <w:pPr>
        <w:rPr>
          <w:sz w:val="24"/>
          <w:szCs w:val="24"/>
          <w:u w:val="single"/>
        </w:rPr>
      </w:pPr>
      <w:r w:rsidRPr="006E759D">
        <w:rPr>
          <w:sz w:val="24"/>
          <w:szCs w:val="24"/>
          <w:u w:val="single"/>
        </w:rPr>
        <w:t>Education Workforce Council</w:t>
      </w:r>
    </w:p>
    <w:p w14:paraId="3BDFA4F0" w14:textId="495FA6D9" w:rsidR="00FF1D3B" w:rsidRDefault="00FF1D3B" w:rsidP="000E6959">
      <w:pPr>
        <w:rPr>
          <w:rStyle w:val="Hyperlink"/>
        </w:rPr>
      </w:pPr>
      <w:r>
        <w:rPr>
          <w:sz w:val="24"/>
          <w:szCs w:val="24"/>
        </w:rPr>
        <w:t>In April 20</w:t>
      </w:r>
      <w:r w:rsidR="007A7BD1">
        <w:rPr>
          <w:sz w:val="24"/>
          <w:szCs w:val="24"/>
        </w:rPr>
        <w:t>17</w:t>
      </w:r>
      <w:r w:rsidR="00EF15C0">
        <w:rPr>
          <w:sz w:val="24"/>
          <w:szCs w:val="24"/>
        </w:rPr>
        <w:t>, JNC qualified</w:t>
      </w:r>
      <w:r w:rsidR="007A7BD1">
        <w:rPr>
          <w:sz w:val="24"/>
          <w:szCs w:val="24"/>
        </w:rPr>
        <w:t xml:space="preserve"> youth workers working for local authorities, voluntary sector organisations</w:t>
      </w:r>
      <w:r w:rsidR="00EF15C0">
        <w:rPr>
          <w:sz w:val="24"/>
          <w:szCs w:val="24"/>
        </w:rPr>
        <w:t xml:space="preserve">, schools or colleges of Further Education </w:t>
      </w:r>
      <w:r w:rsidR="007A7BD1">
        <w:rPr>
          <w:sz w:val="24"/>
          <w:szCs w:val="24"/>
        </w:rPr>
        <w:t xml:space="preserve">were </w:t>
      </w:r>
      <w:r w:rsidR="00EF15C0">
        <w:rPr>
          <w:sz w:val="24"/>
          <w:szCs w:val="24"/>
        </w:rPr>
        <w:t>required to register with the Education Workforce Council, the education work</w:t>
      </w:r>
      <w:r w:rsidR="00DE659C">
        <w:rPr>
          <w:sz w:val="24"/>
          <w:szCs w:val="24"/>
        </w:rPr>
        <w:t>f</w:t>
      </w:r>
      <w:r w:rsidR="00EF15C0">
        <w:rPr>
          <w:sz w:val="24"/>
          <w:szCs w:val="24"/>
        </w:rPr>
        <w:t>o</w:t>
      </w:r>
      <w:r w:rsidR="00DE659C">
        <w:rPr>
          <w:sz w:val="24"/>
          <w:szCs w:val="24"/>
        </w:rPr>
        <w:t>r</w:t>
      </w:r>
      <w:r w:rsidR="00EF15C0">
        <w:rPr>
          <w:sz w:val="24"/>
          <w:szCs w:val="24"/>
        </w:rPr>
        <w:t>ce</w:t>
      </w:r>
      <w:r w:rsidR="00DE659C">
        <w:rPr>
          <w:sz w:val="24"/>
          <w:szCs w:val="24"/>
        </w:rPr>
        <w:t xml:space="preserve"> regulator - </w:t>
      </w:r>
      <w:r w:rsidR="00EF15C0">
        <w:rPr>
          <w:sz w:val="24"/>
          <w:szCs w:val="24"/>
        </w:rPr>
        <w:t xml:space="preserve"> </w:t>
      </w:r>
      <w:hyperlink r:id="rId43" w:history="1">
        <w:r w:rsidR="00D30CB2">
          <w:rPr>
            <w:rStyle w:val="Hyperlink"/>
          </w:rPr>
          <w:t>https://www.ewc.wales/site/index.php/en/</w:t>
        </w:r>
      </w:hyperlink>
    </w:p>
    <w:p w14:paraId="624EA7D3" w14:textId="77777777" w:rsidR="00F070C4" w:rsidRPr="00B16C12" w:rsidRDefault="00F070C4" w:rsidP="00F070C4">
      <w:pPr>
        <w:rPr>
          <w:sz w:val="24"/>
          <w:szCs w:val="24"/>
          <w:u w:val="single"/>
        </w:rPr>
      </w:pPr>
      <w:r w:rsidRPr="00B16C12">
        <w:rPr>
          <w:sz w:val="24"/>
          <w:szCs w:val="24"/>
          <w:u w:val="single"/>
        </w:rPr>
        <w:t>Youth Work Quality Mark</w:t>
      </w:r>
    </w:p>
    <w:p w14:paraId="7E8932C6" w14:textId="77777777" w:rsidR="00F070C4" w:rsidRDefault="00F070C4" w:rsidP="00F070C4">
      <w:pPr>
        <w:rPr>
          <w:i/>
          <w:iCs/>
          <w:sz w:val="24"/>
          <w:szCs w:val="24"/>
        </w:rPr>
      </w:pPr>
      <w:r>
        <w:rPr>
          <w:sz w:val="24"/>
          <w:szCs w:val="24"/>
        </w:rPr>
        <w:t xml:space="preserve">In 2015 the Welsh Government launched the Youth Work Quality Mark </w:t>
      </w:r>
      <w:hyperlink r:id="rId44" w:history="1">
        <w:r w:rsidRPr="00335A84">
          <w:rPr>
            <w:color w:val="0000FF"/>
            <w:u w:val="single"/>
          </w:rPr>
          <w:t>https://gov.wales/sites/default/files/publications/2018-03/the-quality-mark-for-youth-work-in-wales-introduction-and-guidance_1.pdf</w:t>
        </w:r>
      </w:hyperlink>
      <w:r>
        <w:rPr>
          <w:sz w:val="24"/>
          <w:szCs w:val="24"/>
        </w:rPr>
        <w:t xml:space="preserve"> with three levels of award – Bronze, Silver and Gold. It </w:t>
      </w:r>
      <w:r>
        <w:rPr>
          <w:sz w:val="24"/>
          <w:szCs w:val="24"/>
        </w:rPr>
        <w:lastRenderedPageBreak/>
        <w:t xml:space="preserve">is referred to as </w:t>
      </w:r>
      <w:r w:rsidRPr="0099688B">
        <w:rPr>
          <w:i/>
          <w:iCs/>
          <w:sz w:val="24"/>
          <w:szCs w:val="24"/>
        </w:rPr>
        <w:t>“…a unique tool for self-assessment, planning improvement and gaining a Quality Mark for youth work. The Quality Mark consists of two distinct elements</w:t>
      </w:r>
      <w:proofErr w:type="gramStart"/>
      <w:r w:rsidRPr="0099688B">
        <w:rPr>
          <w:i/>
          <w:iCs/>
          <w:sz w:val="24"/>
          <w:szCs w:val="24"/>
        </w:rPr>
        <w:t>;</w:t>
      </w:r>
      <w:proofErr w:type="gramEnd"/>
      <w:r w:rsidRPr="0099688B">
        <w:rPr>
          <w:i/>
          <w:iCs/>
          <w:sz w:val="24"/>
          <w:szCs w:val="24"/>
        </w:rPr>
        <w:t xml:space="preserve"> </w:t>
      </w:r>
    </w:p>
    <w:p w14:paraId="706DD00F" w14:textId="77777777" w:rsidR="00F070C4" w:rsidRDefault="00F070C4" w:rsidP="00F070C4">
      <w:pPr>
        <w:jc w:val="center"/>
        <w:rPr>
          <w:i/>
          <w:iCs/>
          <w:sz w:val="24"/>
          <w:szCs w:val="24"/>
        </w:rPr>
      </w:pPr>
      <w:r w:rsidRPr="0099688B">
        <w:rPr>
          <w:i/>
          <w:iCs/>
          <w:sz w:val="24"/>
          <w:szCs w:val="24"/>
        </w:rPr>
        <w:t>1. a set of Quality Standards that youth work organisations can use as a tool for self-assessment and improvement; and</w:t>
      </w:r>
    </w:p>
    <w:p w14:paraId="3FD3D2A6" w14:textId="77777777" w:rsidR="00F070C4" w:rsidRDefault="00F070C4" w:rsidP="00F070C4">
      <w:pPr>
        <w:jc w:val="center"/>
        <w:rPr>
          <w:i/>
          <w:iCs/>
          <w:sz w:val="24"/>
          <w:szCs w:val="24"/>
        </w:rPr>
      </w:pPr>
      <w:r w:rsidRPr="0099688B">
        <w:rPr>
          <w:i/>
          <w:iCs/>
          <w:sz w:val="24"/>
          <w:szCs w:val="24"/>
        </w:rPr>
        <w:t>2. an externally assessed Quality Mark that is a national award demonstrating an organisation’s excellence.</w:t>
      </w:r>
    </w:p>
    <w:p w14:paraId="3C45063E" w14:textId="2993AD4A" w:rsidR="00F070C4" w:rsidRPr="00C05451" w:rsidRDefault="00F070C4" w:rsidP="00F070C4">
      <w:pPr>
        <w:rPr>
          <w:color w:val="FF0000"/>
          <w:sz w:val="24"/>
          <w:szCs w:val="24"/>
        </w:rPr>
      </w:pPr>
      <w:r>
        <w:rPr>
          <w:sz w:val="24"/>
          <w:szCs w:val="24"/>
        </w:rPr>
        <w:t>The tender for the award has recently transferred to the EW</w:t>
      </w:r>
      <w:bookmarkStart w:id="0" w:name="_GoBack"/>
      <w:r w:rsidRPr="006E759D">
        <w:rPr>
          <w:sz w:val="24"/>
          <w:szCs w:val="24"/>
        </w:rPr>
        <w:t xml:space="preserve">C </w:t>
      </w:r>
      <w:hyperlink r:id="rId45" w:history="1">
        <w:r w:rsidR="00373446" w:rsidRPr="006E759D">
          <w:rPr>
            <w:u w:val="single"/>
          </w:rPr>
          <w:t>Information (</w:t>
        </w:r>
        <w:proofErr w:type="spellStart"/>
        <w:r w:rsidR="00373446" w:rsidRPr="006E759D">
          <w:rPr>
            <w:u w:val="single"/>
          </w:rPr>
          <w:t>ewc.wales</w:t>
        </w:r>
        <w:proofErr w:type="spellEnd"/>
        <w:r w:rsidR="00373446" w:rsidRPr="006E759D">
          <w:rPr>
            <w:u w:val="single"/>
          </w:rPr>
          <w:t>)</w:t>
        </w:r>
      </w:hyperlink>
      <w:bookmarkEnd w:id="0"/>
    </w:p>
    <w:p w14:paraId="7590B762" w14:textId="77777777" w:rsidR="00F070C4" w:rsidRDefault="00F070C4" w:rsidP="000E6959"/>
    <w:p w14:paraId="64DC48EF" w14:textId="77777777" w:rsidR="006042FC" w:rsidRPr="00146EFE" w:rsidRDefault="006042FC" w:rsidP="000E6959">
      <w:pPr>
        <w:rPr>
          <w:sz w:val="24"/>
          <w:szCs w:val="24"/>
        </w:rPr>
      </w:pPr>
    </w:p>
    <w:sectPr w:rsidR="006042FC" w:rsidRPr="00146EFE">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E27C4" w14:textId="77777777" w:rsidR="006B3395" w:rsidRDefault="006B3395" w:rsidP="008F7898">
      <w:pPr>
        <w:spacing w:after="0" w:line="240" w:lineRule="auto"/>
      </w:pPr>
      <w:r>
        <w:separator/>
      </w:r>
    </w:p>
  </w:endnote>
  <w:endnote w:type="continuationSeparator" w:id="0">
    <w:p w14:paraId="7C7C78D7" w14:textId="77777777" w:rsidR="006B3395" w:rsidRDefault="006B3395" w:rsidP="008F7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629208"/>
      <w:docPartObj>
        <w:docPartGallery w:val="Page Numbers (Bottom of Page)"/>
        <w:docPartUnique/>
      </w:docPartObj>
    </w:sdtPr>
    <w:sdtEndPr>
      <w:rPr>
        <w:noProof/>
      </w:rPr>
    </w:sdtEndPr>
    <w:sdtContent>
      <w:p w14:paraId="3321E0CC" w14:textId="50C656BE" w:rsidR="00ED5619" w:rsidRDefault="00ED5619">
        <w:pPr>
          <w:pStyle w:val="Footer"/>
          <w:jc w:val="center"/>
        </w:pPr>
        <w:r>
          <w:fldChar w:fldCharType="begin"/>
        </w:r>
        <w:r>
          <w:instrText xml:space="preserve"> PAGE   \* MERGEFORMAT </w:instrText>
        </w:r>
        <w:r>
          <w:fldChar w:fldCharType="separate"/>
        </w:r>
        <w:r w:rsidR="006E759D">
          <w:rPr>
            <w:noProof/>
          </w:rPr>
          <w:t>7</w:t>
        </w:r>
        <w:r>
          <w:rPr>
            <w:noProof/>
          </w:rPr>
          <w:fldChar w:fldCharType="end"/>
        </w:r>
      </w:p>
    </w:sdtContent>
  </w:sdt>
  <w:p w14:paraId="63B88E73" w14:textId="77777777" w:rsidR="00ED5619" w:rsidRDefault="00ED5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8ABEA" w14:textId="77777777" w:rsidR="006B3395" w:rsidRDefault="006B3395" w:rsidP="008F7898">
      <w:pPr>
        <w:spacing w:after="0" w:line="240" w:lineRule="auto"/>
      </w:pPr>
      <w:r>
        <w:separator/>
      </w:r>
    </w:p>
  </w:footnote>
  <w:footnote w:type="continuationSeparator" w:id="0">
    <w:p w14:paraId="4E9736DD" w14:textId="77777777" w:rsidR="006B3395" w:rsidRDefault="006B3395" w:rsidP="008F78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E35"/>
    <w:multiLevelType w:val="hybridMultilevel"/>
    <w:tmpl w:val="749CFE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F257D1"/>
    <w:multiLevelType w:val="hybridMultilevel"/>
    <w:tmpl w:val="49B07CB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0647F9"/>
    <w:multiLevelType w:val="hybridMultilevel"/>
    <w:tmpl w:val="C7CEDD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FB2596"/>
    <w:multiLevelType w:val="hybridMultilevel"/>
    <w:tmpl w:val="56E863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9C09DA"/>
    <w:multiLevelType w:val="hybridMultilevel"/>
    <w:tmpl w:val="50EA7836"/>
    <w:lvl w:ilvl="0" w:tplc="08090001">
      <w:start w:val="1"/>
      <w:numFmt w:val="bullet"/>
      <w:lvlText w:val=""/>
      <w:lvlJc w:val="left"/>
      <w:pPr>
        <w:ind w:left="771" w:hanging="360"/>
      </w:pPr>
      <w:rPr>
        <w:rFonts w:ascii="Symbol" w:hAnsi="Symbol" w:cs="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cs="Wingdings" w:hint="default"/>
      </w:rPr>
    </w:lvl>
    <w:lvl w:ilvl="3" w:tplc="08090001" w:tentative="1">
      <w:start w:val="1"/>
      <w:numFmt w:val="bullet"/>
      <w:lvlText w:val=""/>
      <w:lvlJc w:val="left"/>
      <w:pPr>
        <w:ind w:left="2931" w:hanging="360"/>
      </w:pPr>
      <w:rPr>
        <w:rFonts w:ascii="Symbol" w:hAnsi="Symbol" w:cs="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cs="Wingdings" w:hint="default"/>
      </w:rPr>
    </w:lvl>
    <w:lvl w:ilvl="6" w:tplc="08090001" w:tentative="1">
      <w:start w:val="1"/>
      <w:numFmt w:val="bullet"/>
      <w:lvlText w:val=""/>
      <w:lvlJc w:val="left"/>
      <w:pPr>
        <w:ind w:left="5091" w:hanging="360"/>
      </w:pPr>
      <w:rPr>
        <w:rFonts w:ascii="Symbol" w:hAnsi="Symbol" w:cs="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cs="Wingdings" w:hint="default"/>
      </w:rPr>
    </w:lvl>
  </w:abstractNum>
  <w:abstractNum w:abstractNumId="5" w15:restartNumberingAfterBreak="0">
    <w:nsid w:val="56E018AD"/>
    <w:multiLevelType w:val="hybridMultilevel"/>
    <w:tmpl w:val="BBFC46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111AFD"/>
    <w:multiLevelType w:val="multilevel"/>
    <w:tmpl w:val="21A41A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62F232F8"/>
    <w:multiLevelType w:val="hybridMultilevel"/>
    <w:tmpl w:val="81D682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66405F2D"/>
    <w:multiLevelType w:val="hybridMultilevel"/>
    <w:tmpl w:val="37F403C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8"/>
  </w:num>
  <w:num w:numId="4">
    <w:abstractNumId w:val="6"/>
  </w:num>
  <w:num w:numId="5">
    <w:abstractNumId w:val="0"/>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88"/>
    <w:rsid w:val="00001AD4"/>
    <w:rsid w:val="000030C1"/>
    <w:rsid w:val="000168B8"/>
    <w:rsid w:val="0004190D"/>
    <w:rsid w:val="00071099"/>
    <w:rsid w:val="000C7067"/>
    <w:rsid w:val="000D5FF5"/>
    <w:rsid w:val="000E6959"/>
    <w:rsid w:val="000F57D8"/>
    <w:rsid w:val="001359BE"/>
    <w:rsid w:val="001418B8"/>
    <w:rsid w:val="001459EE"/>
    <w:rsid w:val="00146EFE"/>
    <w:rsid w:val="00151353"/>
    <w:rsid w:val="00163470"/>
    <w:rsid w:val="0017747B"/>
    <w:rsid w:val="00186AB6"/>
    <w:rsid w:val="001A31A0"/>
    <w:rsid w:val="001B164F"/>
    <w:rsid w:val="001B4C56"/>
    <w:rsid w:val="001C2BA1"/>
    <w:rsid w:val="001F11C5"/>
    <w:rsid w:val="00222160"/>
    <w:rsid w:val="00245F01"/>
    <w:rsid w:val="002515C3"/>
    <w:rsid w:val="00252DFF"/>
    <w:rsid w:val="00275227"/>
    <w:rsid w:val="00275D6D"/>
    <w:rsid w:val="002812E5"/>
    <w:rsid w:val="00281954"/>
    <w:rsid w:val="00286428"/>
    <w:rsid w:val="00294379"/>
    <w:rsid w:val="002B49AA"/>
    <w:rsid w:val="002D5927"/>
    <w:rsid w:val="002E554C"/>
    <w:rsid w:val="002E6E0D"/>
    <w:rsid w:val="002F4078"/>
    <w:rsid w:val="00306352"/>
    <w:rsid w:val="00326523"/>
    <w:rsid w:val="003334DD"/>
    <w:rsid w:val="00335A84"/>
    <w:rsid w:val="00362D5B"/>
    <w:rsid w:val="0036323B"/>
    <w:rsid w:val="00373446"/>
    <w:rsid w:val="00382464"/>
    <w:rsid w:val="003927D0"/>
    <w:rsid w:val="00397ED1"/>
    <w:rsid w:val="003C23EA"/>
    <w:rsid w:val="003C6942"/>
    <w:rsid w:val="003E0005"/>
    <w:rsid w:val="003E4A46"/>
    <w:rsid w:val="003F597C"/>
    <w:rsid w:val="003F66A4"/>
    <w:rsid w:val="00404E02"/>
    <w:rsid w:val="00420E54"/>
    <w:rsid w:val="00422E5B"/>
    <w:rsid w:val="0044195B"/>
    <w:rsid w:val="00477BF1"/>
    <w:rsid w:val="004949A7"/>
    <w:rsid w:val="00496818"/>
    <w:rsid w:val="004B011D"/>
    <w:rsid w:val="004C0BC9"/>
    <w:rsid w:val="004C72F5"/>
    <w:rsid w:val="004F2DC2"/>
    <w:rsid w:val="00511AE6"/>
    <w:rsid w:val="0052041A"/>
    <w:rsid w:val="00544E59"/>
    <w:rsid w:val="005506D3"/>
    <w:rsid w:val="00553EE8"/>
    <w:rsid w:val="00564CEF"/>
    <w:rsid w:val="005B5ABE"/>
    <w:rsid w:val="005E3F7E"/>
    <w:rsid w:val="005E599A"/>
    <w:rsid w:val="005F00F8"/>
    <w:rsid w:val="005F50DC"/>
    <w:rsid w:val="006042FC"/>
    <w:rsid w:val="00604462"/>
    <w:rsid w:val="00605054"/>
    <w:rsid w:val="00614ACD"/>
    <w:rsid w:val="00622AB6"/>
    <w:rsid w:val="00644E2C"/>
    <w:rsid w:val="006706EB"/>
    <w:rsid w:val="006709EF"/>
    <w:rsid w:val="006813A9"/>
    <w:rsid w:val="006868E5"/>
    <w:rsid w:val="00690304"/>
    <w:rsid w:val="00693AF2"/>
    <w:rsid w:val="006B27AA"/>
    <w:rsid w:val="006B3395"/>
    <w:rsid w:val="006C2B39"/>
    <w:rsid w:val="006D61F0"/>
    <w:rsid w:val="006E70CD"/>
    <w:rsid w:val="006E759D"/>
    <w:rsid w:val="006F43A0"/>
    <w:rsid w:val="00702162"/>
    <w:rsid w:val="00714DEE"/>
    <w:rsid w:val="00744839"/>
    <w:rsid w:val="00746EF9"/>
    <w:rsid w:val="00753098"/>
    <w:rsid w:val="0075423C"/>
    <w:rsid w:val="007710D8"/>
    <w:rsid w:val="00783895"/>
    <w:rsid w:val="007A7BD1"/>
    <w:rsid w:val="007A7FC5"/>
    <w:rsid w:val="007B0CA2"/>
    <w:rsid w:val="007B5105"/>
    <w:rsid w:val="007C2D71"/>
    <w:rsid w:val="007C361D"/>
    <w:rsid w:val="007C584B"/>
    <w:rsid w:val="007D3B8C"/>
    <w:rsid w:val="007D41EA"/>
    <w:rsid w:val="007D666B"/>
    <w:rsid w:val="008125DB"/>
    <w:rsid w:val="00815A51"/>
    <w:rsid w:val="00815C79"/>
    <w:rsid w:val="00817621"/>
    <w:rsid w:val="00867014"/>
    <w:rsid w:val="00874C5D"/>
    <w:rsid w:val="0087699B"/>
    <w:rsid w:val="00877D8D"/>
    <w:rsid w:val="00884E85"/>
    <w:rsid w:val="008A3CFC"/>
    <w:rsid w:val="008B56AF"/>
    <w:rsid w:val="008E475C"/>
    <w:rsid w:val="008E69CD"/>
    <w:rsid w:val="008F3D2C"/>
    <w:rsid w:val="008F4CDD"/>
    <w:rsid w:val="008F7898"/>
    <w:rsid w:val="008F7A25"/>
    <w:rsid w:val="0091646D"/>
    <w:rsid w:val="009209BB"/>
    <w:rsid w:val="0092406F"/>
    <w:rsid w:val="0093350D"/>
    <w:rsid w:val="00935AD7"/>
    <w:rsid w:val="009551B0"/>
    <w:rsid w:val="00961629"/>
    <w:rsid w:val="00972F49"/>
    <w:rsid w:val="00984392"/>
    <w:rsid w:val="0099688B"/>
    <w:rsid w:val="009B1C5D"/>
    <w:rsid w:val="009B4D57"/>
    <w:rsid w:val="009B72EC"/>
    <w:rsid w:val="009C0E5E"/>
    <w:rsid w:val="009D48B8"/>
    <w:rsid w:val="009F5907"/>
    <w:rsid w:val="00A1705E"/>
    <w:rsid w:val="00A3248B"/>
    <w:rsid w:val="00A45A3F"/>
    <w:rsid w:val="00A763B8"/>
    <w:rsid w:val="00A84102"/>
    <w:rsid w:val="00A93303"/>
    <w:rsid w:val="00A96DD6"/>
    <w:rsid w:val="00AA1143"/>
    <w:rsid w:val="00AA1EEE"/>
    <w:rsid w:val="00AA30AB"/>
    <w:rsid w:val="00AB554D"/>
    <w:rsid w:val="00AC40F1"/>
    <w:rsid w:val="00AC44A6"/>
    <w:rsid w:val="00AD348E"/>
    <w:rsid w:val="00AE2324"/>
    <w:rsid w:val="00AF583A"/>
    <w:rsid w:val="00AF5CCC"/>
    <w:rsid w:val="00B16C12"/>
    <w:rsid w:val="00BA1AF3"/>
    <w:rsid w:val="00BB3C8C"/>
    <w:rsid w:val="00BB7328"/>
    <w:rsid w:val="00BC06B7"/>
    <w:rsid w:val="00BC7C20"/>
    <w:rsid w:val="00BD6BE1"/>
    <w:rsid w:val="00BE60C7"/>
    <w:rsid w:val="00BE7F62"/>
    <w:rsid w:val="00BF45D5"/>
    <w:rsid w:val="00BF5979"/>
    <w:rsid w:val="00C05451"/>
    <w:rsid w:val="00C22367"/>
    <w:rsid w:val="00C37C0B"/>
    <w:rsid w:val="00C453E4"/>
    <w:rsid w:val="00C56FA6"/>
    <w:rsid w:val="00C70B6F"/>
    <w:rsid w:val="00C82B74"/>
    <w:rsid w:val="00CA19F5"/>
    <w:rsid w:val="00CB1055"/>
    <w:rsid w:val="00CB5DD6"/>
    <w:rsid w:val="00CC73F5"/>
    <w:rsid w:val="00CD411F"/>
    <w:rsid w:val="00CE670F"/>
    <w:rsid w:val="00CE6CD9"/>
    <w:rsid w:val="00D2645A"/>
    <w:rsid w:val="00D30CB2"/>
    <w:rsid w:val="00D47971"/>
    <w:rsid w:val="00D722E9"/>
    <w:rsid w:val="00D74892"/>
    <w:rsid w:val="00D76524"/>
    <w:rsid w:val="00D82C2F"/>
    <w:rsid w:val="00D84F24"/>
    <w:rsid w:val="00D968EA"/>
    <w:rsid w:val="00D96982"/>
    <w:rsid w:val="00DB6C0D"/>
    <w:rsid w:val="00DC5086"/>
    <w:rsid w:val="00DC568F"/>
    <w:rsid w:val="00DC763A"/>
    <w:rsid w:val="00DD6417"/>
    <w:rsid w:val="00DE276E"/>
    <w:rsid w:val="00DE29E2"/>
    <w:rsid w:val="00DE659C"/>
    <w:rsid w:val="00E06506"/>
    <w:rsid w:val="00E10CBE"/>
    <w:rsid w:val="00E14B77"/>
    <w:rsid w:val="00E171B8"/>
    <w:rsid w:val="00E27161"/>
    <w:rsid w:val="00E32E5D"/>
    <w:rsid w:val="00EB0AF4"/>
    <w:rsid w:val="00EB1E6D"/>
    <w:rsid w:val="00ED5619"/>
    <w:rsid w:val="00ED5764"/>
    <w:rsid w:val="00EE3DAD"/>
    <w:rsid w:val="00EF15C0"/>
    <w:rsid w:val="00EF2E79"/>
    <w:rsid w:val="00EF7D31"/>
    <w:rsid w:val="00EF7D43"/>
    <w:rsid w:val="00F01D7A"/>
    <w:rsid w:val="00F037C2"/>
    <w:rsid w:val="00F070C4"/>
    <w:rsid w:val="00F1249A"/>
    <w:rsid w:val="00F31205"/>
    <w:rsid w:val="00F442F3"/>
    <w:rsid w:val="00F45283"/>
    <w:rsid w:val="00F46F7A"/>
    <w:rsid w:val="00F57904"/>
    <w:rsid w:val="00F67588"/>
    <w:rsid w:val="00F67F4A"/>
    <w:rsid w:val="00F81BA7"/>
    <w:rsid w:val="00F86B64"/>
    <w:rsid w:val="00F92860"/>
    <w:rsid w:val="00F9604E"/>
    <w:rsid w:val="00FA7FE4"/>
    <w:rsid w:val="00FB44C5"/>
    <w:rsid w:val="00FB53AE"/>
    <w:rsid w:val="00FC49A1"/>
    <w:rsid w:val="00FE69A5"/>
    <w:rsid w:val="00FF1D3B"/>
    <w:rsid w:val="00FF5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F208D"/>
  <w15:chartTrackingRefBased/>
  <w15:docId w15:val="{02BCFA2D-3D89-4660-B62B-D96FB8AE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675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6758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67588"/>
    <w:rPr>
      <w:color w:val="0000FF"/>
      <w:u w:val="single"/>
    </w:rPr>
  </w:style>
  <w:style w:type="paragraph" w:styleId="ListParagraph">
    <w:name w:val="List Paragraph"/>
    <w:basedOn w:val="Normal"/>
    <w:uiPriority w:val="34"/>
    <w:qFormat/>
    <w:rsid w:val="000E6959"/>
    <w:pPr>
      <w:ind w:left="720"/>
      <w:contextualSpacing/>
    </w:pPr>
  </w:style>
  <w:style w:type="character" w:customStyle="1" w:styleId="UnresolvedMention">
    <w:name w:val="Unresolved Mention"/>
    <w:basedOn w:val="DefaultParagraphFont"/>
    <w:uiPriority w:val="99"/>
    <w:semiHidden/>
    <w:unhideWhenUsed/>
    <w:rsid w:val="00186AB6"/>
    <w:rPr>
      <w:color w:val="605E5C"/>
      <w:shd w:val="clear" w:color="auto" w:fill="E1DFDD"/>
    </w:rPr>
  </w:style>
  <w:style w:type="table" w:styleId="TableGrid">
    <w:name w:val="Table Grid"/>
    <w:basedOn w:val="TableNormal"/>
    <w:uiPriority w:val="39"/>
    <w:rsid w:val="00FC4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898"/>
  </w:style>
  <w:style w:type="paragraph" w:styleId="Footer">
    <w:name w:val="footer"/>
    <w:basedOn w:val="Normal"/>
    <w:link w:val="FooterChar"/>
    <w:uiPriority w:val="99"/>
    <w:unhideWhenUsed/>
    <w:rsid w:val="008F7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898"/>
  </w:style>
  <w:style w:type="character" w:styleId="FollowedHyperlink">
    <w:name w:val="FollowedHyperlink"/>
    <w:basedOn w:val="DefaultParagraphFont"/>
    <w:uiPriority w:val="99"/>
    <w:semiHidden/>
    <w:unhideWhenUsed/>
    <w:rsid w:val="00815A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241">
      <w:bodyDiv w:val="1"/>
      <w:marLeft w:val="0"/>
      <w:marRight w:val="0"/>
      <w:marTop w:val="0"/>
      <w:marBottom w:val="0"/>
      <w:divBdr>
        <w:top w:val="none" w:sz="0" w:space="0" w:color="auto"/>
        <w:left w:val="none" w:sz="0" w:space="0" w:color="auto"/>
        <w:bottom w:val="none" w:sz="0" w:space="0" w:color="auto"/>
        <w:right w:val="none" w:sz="0" w:space="0" w:color="auto"/>
      </w:divBdr>
    </w:div>
    <w:div w:id="146438778">
      <w:bodyDiv w:val="1"/>
      <w:marLeft w:val="0"/>
      <w:marRight w:val="0"/>
      <w:marTop w:val="0"/>
      <w:marBottom w:val="0"/>
      <w:divBdr>
        <w:top w:val="none" w:sz="0" w:space="0" w:color="auto"/>
        <w:left w:val="none" w:sz="0" w:space="0" w:color="auto"/>
        <w:bottom w:val="none" w:sz="0" w:space="0" w:color="auto"/>
        <w:right w:val="none" w:sz="0" w:space="0" w:color="auto"/>
      </w:divBdr>
    </w:div>
    <w:div w:id="352192932">
      <w:bodyDiv w:val="1"/>
      <w:marLeft w:val="0"/>
      <w:marRight w:val="0"/>
      <w:marTop w:val="0"/>
      <w:marBottom w:val="0"/>
      <w:divBdr>
        <w:top w:val="none" w:sz="0" w:space="0" w:color="auto"/>
        <w:left w:val="none" w:sz="0" w:space="0" w:color="auto"/>
        <w:bottom w:val="none" w:sz="0" w:space="0" w:color="auto"/>
        <w:right w:val="none" w:sz="0" w:space="0" w:color="auto"/>
      </w:divBdr>
    </w:div>
    <w:div w:id="642123928">
      <w:bodyDiv w:val="1"/>
      <w:marLeft w:val="0"/>
      <w:marRight w:val="0"/>
      <w:marTop w:val="0"/>
      <w:marBottom w:val="0"/>
      <w:divBdr>
        <w:top w:val="none" w:sz="0" w:space="0" w:color="auto"/>
        <w:left w:val="none" w:sz="0" w:space="0" w:color="auto"/>
        <w:bottom w:val="none" w:sz="0" w:space="0" w:color="auto"/>
        <w:right w:val="none" w:sz="0" w:space="0" w:color="auto"/>
      </w:divBdr>
    </w:div>
    <w:div w:id="645356085">
      <w:bodyDiv w:val="1"/>
      <w:marLeft w:val="0"/>
      <w:marRight w:val="0"/>
      <w:marTop w:val="0"/>
      <w:marBottom w:val="0"/>
      <w:divBdr>
        <w:top w:val="none" w:sz="0" w:space="0" w:color="auto"/>
        <w:left w:val="none" w:sz="0" w:space="0" w:color="auto"/>
        <w:bottom w:val="none" w:sz="0" w:space="0" w:color="auto"/>
        <w:right w:val="none" w:sz="0" w:space="0" w:color="auto"/>
      </w:divBdr>
    </w:div>
    <w:div w:id="1829176896">
      <w:bodyDiv w:val="1"/>
      <w:marLeft w:val="0"/>
      <w:marRight w:val="0"/>
      <w:marTop w:val="0"/>
      <w:marBottom w:val="0"/>
      <w:divBdr>
        <w:top w:val="none" w:sz="0" w:space="0" w:color="auto"/>
        <w:left w:val="none" w:sz="0" w:space="0" w:color="auto"/>
        <w:bottom w:val="none" w:sz="0" w:space="0" w:color="auto"/>
        <w:right w:val="none" w:sz="0" w:space="0" w:color="auto"/>
      </w:divBdr>
    </w:div>
    <w:div w:id="20758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lga.wales/SharedFiles/Download.aspx?pageid=62&amp;mid=665&amp;fileid=1950" TargetMode="External"/><Relationship Id="rId18" Type="http://schemas.openxmlformats.org/officeDocument/2006/relationships/hyperlink" Target="https://gov.wales/interim-youth-work-board-report-time-deliver-young-people-wales" TargetMode="External"/><Relationship Id="rId26" Type="http://schemas.openxmlformats.org/officeDocument/2006/relationships/image" Target="media/image5.jpg"/><Relationship Id="rId39" Type="http://schemas.openxmlformats.org/officeDocument/2006/relationships/hyperlink" Target="https://www.assembly.wales/laid%20documents/cr-ld11522/cr-ld11522-e.pdf" TargetMode="External"/><Relationship Id="rId21" Type="http://schemas.openxmlformats.org/officeDocument/2006/relationships/hyperlink" Target="https://hwb.gov.wales/curriculum-for-wales/?_ga=2.174871522.1518768271.1587372355-1508754148.1586341948" TargetMode="External"/><Relationship Id="rId34" Type="http://schemas.openxmlformats.org/officeDocument/2006/relationships/image" Target="media/image7.png"/><Relationship Id="rId42" Type="http://schemas.openxmlformats.org/officeDocument/2006/relationships/hyperlink" Target="http://www.etswales.org.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ssembly.wales/laid%20documents/gen-ld10920/gen-ld10920-e.pdf%20in%20February%202017" TargetMode="Externa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wvys.org.uk" TargetMode="External"/><Relationship Id="rId24" Type="http://schemas.openxmlformats.org/officeDocument/2006/relationships/image" Target="media/image3.jpg"/><Relationship Id="rId32" Type="http://schemas.openxmlformats.org/officeDocument/2006/relationships/image" Target="media/image11.jpeg"/><Relationship Id="rId37" Type="http://schemas.openxmlformats.org/officeDocument/2006/relationships/hyperlink" Target="https://www.wlga.wales/SharedFiles/Download.aspx?pageid=62&amp;mid=665&amp;fileid=2672" TargetMode="External"/><Relationship Id="rId40" Type="http://schemas.openxmlformats.org/officeDocument/2006/relationships/hyperlink" Target="https://www.wlga.wales/SharedFiles/Download.aspx?pageid=62&amp;mid=665&amp;fileid=574" TargetMode="External"/><Relationship Id="rId45" Type="http://schemas.openxmlformats.org/officeDocument/2006/relationships/hyperlink" Target="https://www.ewc.wales/site/index.php/en/accreditation/the-quality-mark-for-youth-work-in-wales/qm-information.html" TargetMode="External"/><Relationship Id="rId5" Type="http://schemas.openxmlformats.org/officeDocument/2006/relationships/numbering" Target="numbering.xml"/><Relationship Id="rId15" Type="http://schemas.openxmlformats.org/officeDocument/2006/relationships/hyperlink" Target="https://www.assembly.wales/laid%20documents/cr-ld10870/cr-ld10870-e.pdf" TargetMode="External"/><Relationship Id="rId23" Type="http://schemas.openxmlformats.org/officeDocument/2006/relationships/image" Target="media/image2.jpg"/><Relationship Id="rId28" Type="http://schemas.openxmlformats.org/officeDocument/2006/relationships/image" Target="media/image7.jpeg"/><Relationship Id="rId36" Type="http://schemas.openxmlformats.org/officeDocument/2006/relationships/image" Target="media/image9.jpg"/><Relationship Id="rId10" Type="http://schemas.openxmlformats.org/officeDocument/2006/relationships/endnotes" Target="endnotes.xml"/><Relationship Id="rId19" Type="http://schemas.openxmlformats.org/officeDocument/2006/relationships/hyperlink" Target="https://gov.wales/research-inform-development-youth-work-strategy" TargetMode="External"/><Relationship Id="rId31" Type="http://schemas.openxmlformats.org/officeDocument/2006/relationships/image" Target="media/image10.jpeg"/><Relationship Id="rId44" Type="http://schemas.openxmlformats.org/officeDocument/2006/relationships/hyperlink" Target="https://gov.wales/sites/default/files/publications/2018-03/the-quality-mark-for-youth-work-in-wales-introduction-and-guidance_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tswales.gov.wales/Catalogue/Education-and-Skills/Youth-Service" TargetMode="External"/><Relationship Id="rId22" Type="http://schemas.openxmlformats.org/officeDocument/2006/relationships/image" Target="media/image1.jpg"/><Relationship Id="rId27" Type="http://schemas.openxmlformats.org/officeDocument/2006/relationships/image" Target="media/image6.jpg"/><Relationship Id="rId30" Type="http://schemas.openxmlformats.org/officeDocument/2006/relationships/image" Target="media/image9.jpeg"/><Relationship Id="rId35" Type="http://schemas.openxmlformats.org/officeDocument/2006/relationships/image" Target="media/image8.jpg"/><Relationship Id="rId43" Type="http://schemas.openxmlformats.org/officeDocument/2006/relationships/hyperlink" Target="https://www.ewc.wales/site/index.php/en/"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gov.wales/sites/default/files/publications/2018-02/direction-and-guidance-extending-entitlement-support-for-11-to-25-year-olds-in-wales.pdf" TargetMode="External"/><Relationship Id="rId17" Type="http://schemas.openxmlformats.org/officeDocument/2006/relationships/hyperlink" Target="https://gov.wales/sites/default/files/publications/2019-06/youth-work-strategy-for-wales.pdf" TargetMode="External"/><Relationship Id="rId25" Type="http://schemas.openxmlformats.org/officeDocument/2006/relationships/image" Target="media/image4.jpg"/><Relationship Id="rId33" Type="http://schemas.openxmlformats.org/officeDocument/2006/relationships/image" Target="media/image12.jpeg"/><Relationship Id="rId38" Type="http://schemas.openxmlformats.org/officeDocument/2006/relationships/hyperlink" Target="https://wcva.cymru/influencing/accessing-the-assembly/" TargetMode="External"/><Relationship Id="rId46" Type="http://schemas.openxmlformats.org/officeDocument/2006/relationships/footer" Target="footer1.xml"/><Relationship Id="rId20" Type="http://schemas.openxmlformats.org/officeDocument/2006/relationships/hyperlink" Target="https://gov.wales/sites/default/files/publications/2018-02/implementation-plan-youth-engagement-and-progression-framework.pdf" TargetMode="External"/><Relationship Id="rId41" Type="http://schemas.openxmlformats.org/officeDocument/2006/relationships/hyperlink" Target="https://www.estyn.gov.wales/sites/www.estyn.gov.wales/files/documents/Youth%20Support%20Services%20in%20Wa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C229713C34374EB4E1958CA336EA09" ma:contentTypeVersion="8" ma:contentTypeDescription="Create a new document." ma:contentTypeScope="" ma:versionID="0c94cd08893251fca107d8d17f604560">
  <xsd:schema xmlns:xsd="http://www.w3.org/2001/XMLSchema" xmlns:xs="http://www.w3.org/2001/XMLSchema" xmlns:p="http://schemas.microsoft.com/office/2006/metadata/properties" xmlns:ns3="06e1bb5b-c3d2-4291-a8fc-d712a374b4e7" xmlns:ns4="714f18ef-8e81-47c0-87f2-5b8820933068" targetNamespace="http://schemas.microsoft.com/office/2006/metadata/properties" ma:root="true" ma:fieldsID="e3a63590a519e120e1d5a25f770625ad" ns3:_="" ns4:_="">
    <xsd:import namespace="06e1bb5b-c3d2-4291-a8fc-d712a374b4e7"/>
    <xsd:import namespace="714f18ef-8e81-47c0-87f2-5b882093306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e1bb5b-c3d2-4291-a8fc-d712a374b4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f18ef-8e81-47c0-87f2-5b88209330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A028-7E07-4145-9C63-2903DFF4F6BC}">
  <ds:schemaRefs>
    <ds:schemaRef ds:uri="http://schemas.microsoft.com/sharepoint/v3/contenttype/forms"/>
  </ds:schemaRefs>
</ds:datastoreItem>
</file>

<file path=customXml/itemProps2.xml><?xml version="1.0" encoding="utf-8"?>
<ds:datastoreItem xmlns:ds="http://schemas.openxmlformats.org/officeDocument/2006/customXml" ds:itemID="{45605976-547F-4A98-B97A-5E9E37E34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e1bb5b-c3d2-4291-a8fc-d712a374b4e7"/>
    <ds:schemaRef ds:uri="714f18ef-8e81-47c0-87f2-5b8820933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0BAFD-C641-4992-94D1-B3FB6EC757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C2A759-108C-4EAF-BCA8-37A494B4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Opie</dc:creator>
  <cp:keywords/>
  <dc:description/>
  <cp:lastModifiedBy>Williams, David</cp:lastModifiedBy>
  <cp:revision>3</cp:revision>
  <dcterms:created xsi:type="dcterms:W3CDTF">2021-03-29T10:49:00Z</dcterms:created>
  <dcterms:modified xsi:type="dcterms:W3CDTF">2021-04-23T16:01:00Z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0x010100B0C229713C34374EB4E1958CA336EA09</vt:lpwstr>
  </property>
</Properties>
</file>